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392" w:type="dxa"/>
        <w:tblLook w:val="04A0" w:firstRow="1" w:lastRow="0" w:firstColumn="1" w:lastColumn="0" w:noHBand="0" w:noVBand="1"/>
      </w:tblPr>
      <w:tblGrid>
        <w:gridCol w:w="4819"/>
        <w:gridCol w:w="4678"/>
      </w:tblGrid>
      <w:tr w:rsidR="00EF4588" w:rsidRPr="00934304" w14:paraId="597AADFD" w14:textId="77777777" w:rsidTr="007D21A3">
        <w:trPr>
          <w:trHeight w:val="1605"/>
        </w:trPr>
        <w:tc>
          <w:tcPr>
            <w:tcW w:w="4819" w:type="dxa"/>
          </w:tcPr>
          <w:p w14:paraId="018F0390" w14:textId="77777777" w:rsidR="00EF4588" w:rsidRPr="00934304" w:rsidRDefault="00EF4588" w:rsidP="00EF4588">
            <w:pPr>
              <w:spacing w:after="0" w:line="240" w:lineRule="auto"/>
              <w:rPr>
                <w:rFonts w:ascii="Times New Roman" w:hAnsi="Times New Roman"/>
                <w:sz w:val="24"/>
                <w:szCs w:val="24"/>
              </w:rPr>
            </w:pPr>
            <w:r w:rsidRPr="00934304">
              <w:rPr>
                <w:rFonts w:ascii="Times New Roman" w:hAnsi="Times New Roman"/>
                <w:sz w:val="18"/>
                <w:szCs w:val="18"/>
              </w:rPr>
              <w:t>Gauto dokumento registracijos žyma</w:t>
            </w:r>
          </w:p>
        </w:tc>
        <w:tc>
          <w:tcPr>
            <w:tcW w:w="4678" w:type="dxa"/>
          </w:tcPr>
          <w:p w14:paraId="1578E1CA" w14:textId="42FCA969" w:rsidR="009017A3" w:rsidRPr="009017A3" w:rsidRDefault="00EF4588" w:rsidP="00BC4E7E">
            <w:pPr>
              <w:spacing w:after="0"/>
              <w:rPr>
                <w:rFonts w:ascii="Times New Roman" w:hAnsi="Times New Roman"/>
                <w:sz w:val="24"/>
                <w:szCs w:val="24"/>
              </w:rPr>
            </w:pPr>
            <w:r w:rsidRPr="00934304">
              <w:rPr>
                <w:rFonts w:ascii="Times New Roman" w:hAnsi="Times New Roman"/>
                <w:sz w:val="24"/>
                <w:szCs w:val="24"/>
              </w:rPr>
              <w:t xml:space="preserve">Prašymo valstybės paramai energinį efektyvumą didinančioms priemonėms forma patvirtinta </w:t>
            </w:r>
            <w:r w:rsidR="00ED43B8" w:rsidRPr="00ED43B8">
              <w:rPr>
                <w:rFonts w:ascii="Times New Roman" w:hAnsi="Times New Roman"/>
                <w:sz w:val="24"/>
                <w:szCs w:val="24"/>
              </w:rPr>
              <w:t>Lietuvos Respublikos aplinkos ministerijos Aplinkos projektų valdymo agentūros direktoriaus                                                                                                                                                                          2021 m. lapkričio</w:t>
            </w:r>
            <w:r w:rsidR="00BC4E7E">
              <w:rPr>
                <w:rFonts w:ascii="Times New Roman" w:hAnsi="Times New Roman"/>
                <w:sz w:val="24"/>
                <w:szCs w:val="24"/>
              </w:rPr>
              <w:t xml:space="preserve"> 19 </w:t>
            </w:r>
            <w:r w:rsidR="00ED43B8" w:rsidRPr="00ED43B8">
              <w:rPr>
                <w:rFonts w:ascii="Times New Roman" w:hAnsi="Times New Roman"/>
                <w:sz w:val="24"/>
                <w:szCs w:val="24"/>
              </w:rPr>
              <w:t>d. įsakymu Nr.</w:t>
            </w:r>
            <w:r w:rsidR="00BC4E7E">
              <w:rPr>
                <w:rFonts w:ascii="Times New Roman" w:hAnsi="Times New Roman"/>
                <w:sz w:val="24"/>
                <w:szCs w:val="24"/>
              </w:rPr>
              <w:t xml:space="preserve"> T1-272</w:t>
            </w:r>
          </w:p>
        </w:tc>
      </w:tr>
    </w:tbl>
    <w:p w14:paraId="5271B82C" w14:textId="77777777" w:rsidR="007D21A3" w:rsidRDefault="007D21A3" w:rsidP="00EF4588">
      <w:pPr>
        <w:jc w:val="center"/>
        <w:rPr>
          <w:rFonts w:ascii="Times New Roman" w:hAnsi="Times New Roman"/>
          <w:b/>
          <w:sz w:val="24"/>
          <w:szCs w:val="24"/>
        </w:rPr>
      </w:pPr>
    </w:p>
    <w:p w14:paraId="6FB35416" w14:textId="77777777" w:rsidR="00980274" w:rsidRDefault="00EF4588" w:rsidP="00EF4588">
      <w:pPr>
        <w:jc w:val="center"/>
        <w:rPr>
          <w:rFonts w:ascii="Times New Roman" w:hAnsi="Times New Roman"/>
          <w:b/>
          <w:sz w:val="24"/>
          <w:szCs w:val="24"/>
        </w:rPr>
      </w:pPr>
      <w:r w:rsidRPr="00934304">
        <w:rPr>
          <w:rFonts w:ascii="Times New Roman" w:hAnsi="Times New Roman"/>
          <w:b/>
          <w:sz w:val="24"/>
          <w:szCs w:val="24"/>
        </w:rPr>
        <w:t>(prašymo valstybės paramai energinį efektyvumą didinančioms priemonėms forma)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1"/>
        <w:gridCol w:w="6231"/>
      </w:tblGrid>
      <w:tr w:rsidR="007D21A3" w14:paraId="171D5060" w14:textId="77777777" w:rsidTr="007D21A3">
        <w:trPr>
          <w:trHeight w:val="397"/>
        </w:trPr>
        <w:tc>
          <w:tcPr>
            <w:tcW w:w="3794" w:type="dxa"/>
            <w:tcBorders>
              <w:top w:val="single" w:sz="4" w:space="0" w:color="auto"/>
              <w:left w:val="single" w:sz="4" w:space="0" w:color="auto"/>
              <w:bottom w:val="single" w:sz="4" w:space="0" w:color="auto"/>
              <w:right w:val="single" w:sz="4" w:space="0" w:color="auto"/>
            </w:tcBorders>
            <w:vAlign w:val="center"/>
          </w:tcPr>
          <w:p w14:paraId="4DADC39B" w14:textId="77777777" w:rsidR="007D21A3" w:rsidRDefault="007D21A3" w:rsidP="007D21A3">
            <w:pPr>
              <w:spacing w:after="0" w:line="240" w:lineRule="auto"/>
              <w:ind w:firstLine="142"/>
              <w:jc w:val="both"/>
              <w:rPr>
                <w:rFonts w:ascii="Times New Roman" w:hAnsi="Times New Roman"/>
                <w:bCs/>
                <w:sz w:val="24"/>
                <w:szCs w:val="24"/>
              </w:rPr>
            </w:pPr>
            <w:r>
              <w:rPr>
                <w:rFonts w:ascii="Times New Roman" w:hAnsi="Times New Roman"/>
                <w:bCs/>
                <w:sz w:val="24"/>
                <w:szCs w:val="24"/>
              </w:rPr>
              <w:t>Prašymo teikėjo pavadinimas</w:t>
            </w:r>
          </w:p>
        </w:tc>
        <w:tc>
          <w:tcPr>
            <w:tcW w:w="6394" w:type="dxa"/>
            <w:tcBorders>
              <w:top w:val="single" w:sz="4" w:space="0" w:color="auto"/>
              <w:left w:val="single" w:sz="4" w:space="0" w:color="auto"/>
              <w:bottom w:val="single" w:sz="4" w:space="0" w:color="auto"/>
              <w:right w:val="single" w:sz="4" w:space="0" w:color="auto"/>
            </w:tcBorders>
            <w:vAlign w:val="center"/>
          </w:tcPr>
          <w:p w14:paraId="1E35F5A4" w14:textId="77777777" w:rsidR="007D21A3" w:rsidRDefault="007D21A3" w:rsidP="007D21A3">
            <w:pPr>
              <w:spacing w:after="0" w:line="240" w:lineRule="auto"/>
              <w:jc w:val="center"/>
              <w:rPr>
                <w:rFonts w:ascii="Times New Roman" w:hAnsi="Times New Roman"/>
                <w:bCs/>
                <w:sz w:val="24"/>
                <w:szCs w:val="24"/>
              </w:rPr>
            </w:pPr>
          </w:p>
        </w:tc>
      </w:tr>
      <w:tr w:rsidR="007D21A3" w14:paraId="23AB5A62" w14:textId="77777777" w:rsidTr="007D21A3">
        <w:trPr>
          <w:trHeight w:val="397"/>
        </w:trPr>
        <w:tc>
          <w:tcPr>
            <w:tcW w:w="3794" w:type="dxa"/>
            <w:tcBorders>
              <w:top w:val="single" w:sz="4" w:space="0" w:color="auto"/>
              <w:left w:val="single" w:sz="4" w:space="0" w:color="auto"/>
              <w:bottom w:val="single" w:sz="4" w:space="0" w:color="auto"/>
              <w:right w:val="single" w:sz="4" w:space="0" w:color="auto"/>
            </w:tcBorders>
            <w:vAlign w:val="center"/>
          </w:tcPr>
          <w:p w14:paraId="5AA12467" w14:textId="77777777" w:rsidR="007D21A3" w:rsidRDefault="007D21A3" w:rsidP="007D21A3">
            <w:pPr>
              <w:spacing w:after="0" w:line="240" w:lineRule="auto"/>
              <w:ind w:firstLine="142"/>
              <w:jc w:val="both"/>
              <w:rPr>
                <w:rFonts w:ascii="Times New Roman" w:hAnsi="Times New Roman"/>
                <w:bCs/>
                <w:sz w:val="24"/>
                <w:szCs w:val="24"/>
              </w:rPr>
            </w:pPr>
            <w:r>
              <w:rPr>
                <w:rFonts w:ascii="Times New Roman" w:hAnsi="Times New Roman"/>
                <w:bCs/>
                <w:sz w:val="24"/>
                <w:szCs w:val="24"/>
              </w:rPr>
              <w:t>Prašymo teikėjo kodas</w:t>
            </w:r>
          </w:p>
        </w:tc>
        <w:tc>
          <w:tcPr>
            <w:tcW w:w="6394" w:type="dxa"/>
            <w:tcBorders>
              <w:top w:val="single" w:sz="4" w:space="0" w:color="auto"/>
              <w:left w:val="single" w:sz="4" w:space="0" w:color="auto"/>
              <w:bottom w:val="single" w:sz="4" w:space="0" w:color="auto"/>
              <w:right w:val="single" w:sz="4" w:space="0" w:color="auto"/>
            </w:tcBorders>
            <w:vAlign w:val="center"/>
          </w:tcPr>
          <w:p w14:paraId="72FE5FBA" w14:textId="77777777" w:rsidR="007D21A3" w:rsidRDefault="007D21A3" w:rsidP="007D21A3">
            <w:pPr>
              <w:spacing w:after="0" w:line="240" w:lineRule="auto"/>
              <w:jc w:val="center"/>
              <w:rPr>
                <w:rFonts w:ascii="Times New Roman" w:hAnsi="Times New Roman"/>
                <w:bCs/>
                <w:sz w:val="24"/>
                <w:szCs w:val="24"/>
              </w:rPr>
            </w:pPr>
          </w:p>
        </w:tc>
      </w:tr>
      <w:tr w:rsidR="007D21A3" w14:paraId="1BC62CCD" w14:textId="77777777" w:rsidTr="007D21A3">
        <w:trPr>
          <w:trHeight w:val="397"/>
        </w:trPr>
        <w:tc>
          <w:tcPr>
            <w:tcW w:w="3794" w:type="dxa"/>
            <w:tcBorders>
              <w:top w:val="single" w:sz="4" w:space="0" w:color="auto"/>
              <w:left w:val="single" w:sz="4" w:space="0" w:color="auto"/>
              <w:bottom w:val="single" w:sz="4" w:space="0" w:color="auto"/>
              <w:right w:val="single" w:sz="4" w:space="0" w:color="auto"/>
            </w:tcBorders>
            <w:vAlign w:val="center"/>
          </w:tcPr>
          <w:p w14:paraId="7FB72628" w14:textId="77777777" w:rsidR="007D21A3" w:rsidRDefault="007D21A3" w:rsidP="007D21A3">
            <w:pPr>
              <w:spacing w:after="0" w:line="240" w:lineRule="auto"/>
              <w:ind w:firstLine="142"/>
              <w:jc w:val="both"/>
              <w:rPr>
                <w:rFonts w:ascii="Times New Roman" w:hAnsi="Times New Roman"/>
                <w:bCs/>
                <w:sz w:val="24"/>
                <w:szCs w:val="24"/>
              </w:rPr>
            </w:pPr>
            <w:r>
              <w:rPr>
                <w:rFonts w:ascii="Times New Roman" w:hAnsi="Times New Roman"/>
                <w:bCs/>
                <w:sz w:val="24"/>
                <w:szCs w:val="24"/>
              </w:rPr>
              <w:t>Prašymo teikėjo adresas</w:t>
            </w:r>
          </w:p>
        </w:tc>
        <w:tc>
          <w:tcPr>
            <w:tcW w:w="6394" w:type="dxa"/>
            <w:tcBorders>
              <w:top w:val="single" w:sz="4" w:space="0" w:color="auto"/>
              <w:left w:val="single" w:sz="4" w:space="0" w:color="auto"/>
              <w:bottom w:val="single" w:sz="4" w:space="0" w:color="auto"/>
              <w:right w:val="single" w:sz="4" w:space="0" w:color="auto"/>
            </w:tcBorders>
            <w:vAlign w:val="center"/>
          </w:tcPr>
          <w:p w14:paraId="303FD474" w14:textId="77777777" w:rsidR="007D21A3" w:rsidRDefault="007D21A3" w:rsidP="007D21A3">
            <w:pPr>
              <w:spacing w:after="0" w:line="240" w:lineRule="auto"/>
              <w:jc w:val="center"/>
              <w:rPr>
                <w:rFonts w:ascii="Times New Roman" w:hAnsi="Times New Roman"/>
                <w:bCs/>
                <w:sz w:val="24"/>
                <w:szCs w:val="24"/>
              </w:rPr>
            </w:pPr>
          </w:p>
        </w:tc>
      </w:tr>
      <w:tr w:rsidR="007D21A3" w14:paraId="76995F97" w14:textId="77777777" w:rsidTr="007D21A3">
        <w:trPr>
          <w:trHeight w:val="397"/>
        </w:trPr>
        <w:tc>
          <w:tcPr>
            <w:tcW w:w="3794" w:type="dxa"/>
            <w:tcBorders>
              <w:top w:val="single" w:sz="4" w:space="0" w:color="auto"/>
              <w:left w:val="single" w:sz="4" w:space="0" w:color="auto"/>
              <w:bottom w:val="single" w:sz="4" w:space="0" w:color="auto"/>
              <w:right w:val="single" w:sz="4" w:space="0" w:color="auto"/>
            </w:tcBorders>
            <w:vAlign w:val="center"/>
          </w:tcPr>
          <w:p w14:paraId="1CB172F7" w14:textId="77777777" w:rsidR="007D21A3" w:rsidRDefault="007D21A3" w:rsidP="007D21A3">
            <w:pPr>
              <w:spacing w:after="0" w:line="240" w:lineRule="auto"/>
              <w:ind w:firstLine="142"/>
              <w:jc w:val="both"/>
              <w:rPr>
                <w:rFonts w:ascii="Times New Roman" w:hAnsi="Times New Roman"/>
                <w:bCs/>
                <w:sz w:val="24"/>
                <w:szCs w:val="24"/>
              </w:rPr>
            </w:pPr>
            <w:r>
              <w:rPr>
                <w:rFonts w:ascii="Times New Roman" w:hAnsi="Times New Roman"/>
                <w:bCs/>
                <w:sz w:val="24"/>
                <w:szCs w:val="24"/>
              </w:rPr>
              <w:t>Prašymo teikėjo elektroninis paštas</w:t>
            </w:r>
          </w:p>
        </w:tc>
        <w:tc>
          <w:tcPr>
            <w:tcW w:w="6394" w:type="dxa"/>
            <w:tcBorders>
              <w:top w:val="single" w:sz="4" w:space="0" w:color="auto"/>
              <w:left w:val="single" w:sz="4" w:space="0" w:color="auto"/>
              <w:bottom w:val="single" w:sz="4" w:space="0" w:color="auto"/>
              <w:right w:val="single" w:sz="4" w:space="0" w:color="auto"/>
            </w:tcBorders>
            <w:vAlign w:val="center"/>
          </w:tcPr>
          <w:p w14:paraId="5E9433F0" w14:textId="77777777" w:rsidR="007D21A3" w:rsidRDefault="007D21A3" w:rsidP="007D21A3">
            <w:pPr>
              <w:spacing w:after="0" w:line="240" w:lineRule="auto"/>
              <w:jc w:val="center"/>
              <w:rPr>
                <w:rFonts w:ascii="Times New Roman" w:hAnsi="Times New Roman"/>
                <w:bCs/>
                <w:sz w:val="24"/>
                <w:szCs w:val="24"/>
              </w:rPr>
            </w:pPr>
          </w:p>
        </w:tc>
      </w:tr>
    </w:tbl>
    <w:p w14:paraId="74F52926" w14:textId="77777777" w:rsidR="007D21A3" w:rsidRPr="007D21A3" w:rsidRDefault="007D21A3" w:rsidP="00EF4588">
      <w:pPr>
        <w:jc w:val="center"/>
        <w:rPr>
          <w:rFonts w:ascii="Times New Roman" w:hAnsi="Times New Roman"/>
          <w:bCs/>
          <w:sz w:val="24"/>
          <w:szCs w:val="24"/>
        </w:rPr>
      </w:pPr>
    </w:p>
    <w:p w14:paraId="7C389C66" w14:textId="77777777" w:rsidR="007D21A3" w:rsidRDefault="007D21A3" w:rsidP="00EF4588">
      <w:pPr>
        <w:rPr>
          <w:rFonts w:ascii="Times New Roman" w:hAnsi="Times New Roman"/>
          <w:sz w:val="24"/>
          <w:szCs w:val="24"/>
        </w:rPr>
      </w:pPr>
    </w:p>
    <w:tbl>
      <w:tblPr>
        <w:tblW w:w="5300" w:type="dxa"/>
        <w:tblCellMar>
          <w:top w:w="15" w:type="dxa"/>
        </w:tblCellMar>
        <w:tblLook w:val="04A0" w:firstRow="1" w:lastRow="0" w:firstColumn="1" w:lastColumn="0" w:noHBand="0" w:noVBand="1"/>
      </w:tblPr>
      <w:tblGrid>
        <w:gridCol w:w="5078"/>
        <w:gridCol w:w="222"/>
      </w:tblGrid>
      <w:tr w:rsidR="00ED43B8" w:rsidRPr="00ED43B8" w14:paraId="6E24AEBB" w14:textId="77777777" w:rsidTr="00ED43B8">
        <w:trPr>
          <w:gridAfter w:val="1"/>
          <w:wAfter w:w="6" w:type="dxa"/>
          <w:trHeight w:val="323"/>
        </w:trPr>
        <w:tc>
          <w:tcPr>
            <w:tcW w:w="5294" w:type="dxa"/>
            <w:vMerge w:val="restart"/>
            <w:tcBorders>
              <w:top w:val="nil"/>
              <w:left w:val="nil"/>
              <w:bottom w:val="nil"/>
              <w:right w:val="nil"/>
            </w:tcBorders>
            <w:vAlign w:val="center"/>
            <w:hideMark/>
          </w:tcPr>
          <w:p w14:paraId="599331E7" w14:textId="77777777" w:rsidR="00ED43B8" w:rsidRDefault="00ED43B8" w:rsidP="00ED43B8">
            <w:pPr>
              <w:spacing w:after="0" w:line="240" w:lineRule="auto"/>
              <w:jc w:val="center"/>
              <w:rPr>
                <w:rFonts w:ascii="Times New Roman" w:hAnsi="Times New Roman"/>
                <w:b/>
                <w:bCs/>
              </w:rPr>
            </w:pPr>
            <w:r w:rsidRPr="00ED43B8">
              <w:rPr>
                <w:rFonts w:ascii="Times New Roman" w:hAnsi="Times New Roman"/>
                <w:b/>
                <w:bCs/>
              </w:rPr>
              <w:t xml:space="preserve">Lietuvos Respublikos aplinkos ministerijos </w:t>
            </w:r>
          </w:p>
          <w:p w14:paraId="14F901DA" w14:textId="77777777" w:rsidR="00ED43B8" w:rsidRDefault="00ED43B8" w:rsidP="00ED43B8">
            <w:pPr>
              <w:spacing w:after="0" w:line="240" w:lineRule="auto"/>
              <w:jc w:val="center"/>
              <w:rPr>
                <w:rFonts w:ascii="Times New Roman" w:hAnsi="Times New Roman"/>
                <w:b/>
                <w:bCs/>
              </w:rPr>
            </w:pPr>
            <w:r w:rsidRPr="00ED43B8">
              <w:rPr>
                <w:rFonts w:ascii="Times New Roman" w:hAnsi="Times New Roman"/>
                <w:b/>
                <w:bCs/>
              </w:rPr>
              <w:t xml:space="preserve">Aplinkos projektų valdymo agentūrai </w:t>
            </w:r>
          </w:p>
          <w:p w14:paraId="58EF4486" w14:textId="7EEE3F22" w:rsidR="00ED43B8" w:rsidRPr="00ED43B8" w:rsidRDefault="00ED43B8" w:rsidP="00ED43B8">
            <w:pPr>
              <w:spacing w:after="0" w:line="240" w:lineRule="auto"/>
              <w:jc w:val="center"/>
              <w:rPr>
                <w:rFonts w:ascii="Times New Roman" w:hAnsi="Times New Roman"/>
                <w:b/>
                <w:bCs/>
                <w:color w:val="FF0000"/>
              </w:rPr>
            </w:pPr>
          </w:p>
        </w:tc>
      </w:tr>
      <w:tr w:rsidR="00ED43B8" w:rsidRPr="00ED43B8" w14:paraId="6515411E" w14:textId="77777777" w:rsidTr="00ED43B8">
        <w:trPr>
          <w:trHeight w:val="278"/>
        </w:trPr>
        <w:tc>
          <w:tcPr>
            <w:tcW w:w="5294" w:type="dxa"/>
            <w:vMerge/>
            <w:tcBorders>
              <w:top w:val="nil"/>
              <w:left w:val="nil"/>
              <w:bottom w:val="nil"/>
              <w:right w:val="nil"/>
            </w:tcBorders>
            <w:vAlign w:val="center"/>
            <w:hideMark/>
          </w:tcPr>
          <w:p w14:paraId="105024E9" w14:textId="77777777" w:rsidR="00ED43B8" w:rsidRPr="00ED43B8" w:rsidRDefault="00ED43B8" w:rsidP="00ED43B8">
            <w:pPr>
              <w:spacing w:after="0" w:line="240" w:lineRule="auto"/>
              <w:rPr>
                <w:rFonts w:ascii="Times New Roman" w:hAnsi="Times New Roman"/>
                <w:b/>
                <w:bCs/>
                <w:color w:val="FF0000"/>
              </w:rPr>
            </w:pPr>
          </w:p>
        </w:tc>
        <w:tc>
          <w:tcPr>
            <w:tcW w:w="6" w:type="dxa"/>
            <w:tcBorders>
              <w:top w:val="nil"/>
              <w:left w:val="nil"/>
              <w:bottom w:val="nil"/>
              <w:right w:val="nil"/>
            </w:tcBorders>
            <w:noWrap/>
            <w:vAlign w:val="bottom"/>
            <w:hideMark/>
          </w:tcPr>
          <w:p w14:paraId="6DA4C48D" w14:textId="77777777" w:rsidR="00ED43B8" w:rsidRPr="00ED43B8" w:rsidRDefault="00ED43B8" w:rsidP="00ED43B8">
            <w:pPr>
              <w:spacing w:after="0" w:line="240" w:lineRule="auto"/>
              <w:jc w:val="center"/>
              <w:rPr>
                <w:rFonts w:ascii="Times New Roman" w:hAnsi="Times New Roman"/>
                <w:b/>
                <w:bCs/>
                <w:color w:val="FF0000"/>
              </w:rPr>
            </w:pPr>
          </w:p>
        </w:tc>
      </w:tr>
    </w:tbl>
    <w:p w14:paraId="5E0E3F84" w14:textId="77777777" w:rsidR="00EF4588" w:rsidRPr="00934304" w:rsidRDefault="00EF4588" w:rsidP="00EF4588">
      <w:pPr>
        <w:spacing w:after="0" w:line="240" w:lineRule="auto"/>
        <w:jc w:val="center"/>
        <w:rPr>
          <w:rFonts w:ascii="Times New Roman" w:hAnsi="Times New Roman"/>
          <w:b/>
          <w:sz w:val="24"/>
          <w:szCs w:val="24"/>
        </w:rPr>
      </w:pPr>
      <w:r w:rsidRPr="00934304">
        <w:rPr>
          <w:rFonts w:ascii="Times New Roman" w:hAnsi="Times New Roman"/>
          <w:b/>
          <w:sz w:val="24"/>
          <w:szCs w:val="24"/>
        </w:rPr>
        <w:t xml:space="preserve">PRAŠYMAS </w:t>
      </w:r>
    </w:p>
    <w:p w14:paraId="63A796FF" w14:textId="77777777" w:rsidR="00EF4588" w:rsidRPr="00934304" w:rsidRDefault="00EF4588" w:rsidP="00EF4588">
      <w:pPr>
        <w:jc w:val="center"/>
        <w:rPr>
          <w:rFonts w:ascii="Times New Roman" w:hAnsi="Times New Roman"/>
          <w:b/>
          <w:sz w:val="24"/>
          <w:szCs w:val="24"/>
        </w:rPr>
      </w:pPr>
      <w:r w:rsidRPr="00934304">
        <w:rPr>
          <w:rFonts w:ascii="Times New Roman" w:hAnsi="Times New Roman"/>
          <w:b/>
          <w:sz w:val="24"/>
          <w:szCs w:val="24"/>
        </w:rPr>
        <w:t>VALSTYBĖS PARAMAI ENERGINĮ EFEKTYVUMĄ DIDINANČIOMS PRIEMONĖMS</w:t>
      </w:r>
    </w:p>
    <w:tbl>
      <w:tblPr>
        <w:tblStyle w:val="TableGrid"/>
        <w:tblW w:w="0" w:type="auto"/>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67"/>
        <w:gridCol w:w="2977"/>
      </w:tblGrid>
      <w:tr w:rsidR="00EF4588" w:rsidRPr="00934304" w14:paraId="3411D42C" w14:textId="77777777" w:rsidTr="00EF4588">
        <w:trPr>
          <w:trHeight w:val="253"/>
        </w:trPr>
        <w:tc>
          <w:tcPr>
            <w:tcW w:w="2977" w:type="dxa"/>
            <w:tcBorders>
              <w:bottom w:val="single" w:sz="4" w:space="0" w:color="auto"/>
            </w:tcBorders>
          </w:tcPr>
          <w:p w14:paraId="2F58B1FE" w14:textId="77777777" w:rsidR="00EF4588" w:rsidRPr="00934304" w:rsidRDefault="00EF4588" w:rsidP="00EF4588">
            <w:pPr>
              <w:spacing w:after="0" w:line="240" w:lineRule="auto"/>
              <w:jc w:val="center"/>
              <w:rPr>
                <w:rFonts w:ascii="Times New Roman" w:hAnsi="Times New Roman"/>
                <w:b/>
                <w:sz w:val="24"/>
                <w:szCs w:val="24"/>
              </w:rPr>
            </w:pPr>
          </w:p>
        </w:tc>
        <w:tc>
          <w:tcPr>
            <w:tcW w:w="567" w:type="dxa"/>
          </w:tcPr>
          <w:p w14:paraId="78B132B0" w14:textId="77777777" w:rsidR="00EF4588" w:rsidRPr="00934304" w:rsidRDefault="00EF4588" w:rsidP="00EF4588">
            <w:pPr>
              <w:spacing w:after="0" w:line="240" w:lineRule="auto"/>
              <w:jc w:val="center"/>
              <w:rPr>
                <w:rFonts w:ascii="Times New Roman" w:hAnsi="Times New Roman"/>
                <w:b/>
                <w:sz w:val="24"/>
                <w:szCs w:val="24"/>
              </w:rPr>
            </w:pPr>
            <w:r w:rsidRPr="00934304">
              <w:rPr>
                <w:rFonts w:ascii="Times New Roman" w:hAnsi="Times New Roman"/>
                <w:b/>
                <w:sz w:val="24"/>
                <w:szCs w:val="24"/>
              </w:rPr>
              <w:t>Nr.</w:t>
            </w:r>
          </w:p>
        </w:tc>
        <w:tc>
          <w:tcPr>
            <w:tcW w:w="2977" w:type="dxa"/>
            <w:tcBorders>
              <w:bottom w:val="single" w:sz="4" w:space="0" w:color="auto"/>
            </w:tcBorders>
          </w:tcPr>
          <w:p w14:paraId="40F28CD6" w14:textId="77777777" w:rsidR="00EF4588" w:rsidRPr="00934304" w:rsidRDefault="00EF4588" w:rsidP="00EF4588">
            <w:pPr>
              <w:spacing w:after="0" w:line="240" w:lineRule="auto"/>
              <w:jc w:val="center"/>
              <w:rPr>
                <w:rFonts w:ascii="Times New Roman" w:hAnsi="Times New Roman"/>
                <w:b/>
                <w:sz w:val="24"/>
                <w:szCs w:val="24"/>
              </w:rPr>
            </w:pPr>
          </w:p>
        </w:tc>
      </w:tr>
      <w:tr w:rsidR="00EF4588" w:rsidRPr="00934304" w14:paraId="58D28855" w14:textId="77777777" w:rsidTr="00EF4588">
        <w:tc>
          <w:tcPr>
            <w:tcW w:w="2977" w:type="dxa"/>
            <w:tcBorders>
              <w:top w:val="single" w:sz="4" w:space="0" w:color="auto"/>
            </w:tcBorders>
          </w:tcPr>
          <w:p w14:paraId="2B055B13" w14:textId="77777777" w:rsidR="00EF4588" w:rsidRPr="00934304" w:rsidRDefault="00EF4588" w:rsidP="00EF4588">
            <w:pPr>
              <w:spacing w:after="0" w:line="240" w:lineRule="auto"/>
              <w:jc w:val="center"/>
              <w:rPr>
                <w:rFonts w:ascii="Times New Roman" w:hAnsi="Times New Roman"/>
                <w:sz w:val="16"/>
                <w:szCs w:val="24"/>
              </w:rPr>
            </w:pPr>
            <w:r w:rsidRPr="00934304">
              <w:rPr>
                <w:rFonts w:ascii="Times New Roman" w:hAnsi="Times New Roman"/>
                <w:sz w:val="16"/>
                <w:szCs w:val="24"/>
              </w:rPr>
              <w:t>(data)</w:t>
            </w:r>
          </w:p>
        </w:tc>
        <w:tc>
          <w:tcPr>
            <w:tcW w:w="567" w:type="dxa"/>
          </w:tcPr>
          <w:p w14:paraId="0783BF7F" w14:textId="77777777" w:rsidR="00EF4588" w:rsidRPr="00934304" w:rsidRDefault="00EF4588" w:rsidP="00EF4588">
            <w:pPr>
              <w:spacing w:after="0" w:line="240" w:lineRule="auto"/>
              <w:jc w:val="center"/>
              <w:rPr>
                <w:rFonts w:ascii="Times New Roman" w:hAnsi="Times New Roman"/>
                <w:sz w:val="16"/>
                <w:szCs w:val="24"/>
              </w:rPr>
            </w:pPr>
          </w:p>
        </w:tc>
        <w:tc>
          <w:tcPr>
            <w:tcW w:w="2977" w:type="dxa"/>
            <w:tcBorders>
              <w:top w:val="single" w:sz="4" w:space="0" w:color="auto"/>
            </w:tcBorders>
          </w:tcPr>
          <w:p w14:paraId="64562B93" w14:textId="77777777" w:rsidR="00EF4588" w:rsidRPr="00934304" w:rsidRDefault="00EF4588" w:rsidP="00EF4588">
            <w:pPr>
              <w:spacing w:after="0" w:line="240" w:lineRule="auto"/>
              <w:jc w:val="center"/>
              <w:rPr>
                <w:rFonts w:ascii="Times New Roman" w:hAnsi="Times New Roman"/>
                <w:sz w:val="16"/>
                <w:szCs w:val="24"/>
              </w:rPr>
            </w:pPr>
          </w:p>
        </w:tc>
      </w:tr>
      <w:tr w:rsidR="00EF4588" w:rsidRPr="00934304" w14:paraId="65BFAFBE" w14:textId="77777777" w:rsidTr="00EF4588">
        <w:tc>
          <w:tcPr>
            <w:tcW w:w="6521" w:type="dxa"/>
            <w:gridSpan w:val="3"/>
            <w:tcBorders>
              <w:bottom w:val="single" w:sz="4" w:space="0" w:color="auto"/>
            </w:tcBorders>
          </w:tcPr>
          <w:p w14:paraId="1FC50E3B" w14:textId="77777777" w:rsidR="00EF4588" w:rsidRPr="00934304" w:rsidRDefault="00EF4588" w:rsidP="00EF4588">
            <w:pPr>
              <w:spacing w:after="0" w:line="240" w:lineRule="auto"/>
              <w:jc w:val="center"/>
              <w:rPr>
                <w:rFonts w:ascii="Times New Roman" w:hAnsi="Times New Roman"/>
                <w:sz w:val="24"/>
                <w:szCs w:val="24"/>
              </w:rPr>
            </w:pPr>
          </w:p>
        </w:tc>
      </w:tr>
      <w:tr w:rsidR="00EF4588" w:rsidRPr="00934304" w14:paraId="1862CF2B" w14:textId="77777777" w:rsidTr="00EF4588">
        <w:tc>
          <w:tcPr>
            <w:tcW w:w="6521" w:type="dxa"/>
            <w:gridSpan w:val="3"/>
            <w:tcBorders>
              <w:top w:val="single" w:sz="4" w:space="0" w:color="auto"/>
            </w:tcBorders>
          </w:tcPr>
          <w:p w14:paraId="05C602B7" w14:textId="77777777" w:rsidR="00EF4588" w:rsidRPr="00934304" w:rsidRDefault="00EF4588" w:rsidP="00EF4588">
            <w:pPr>
              <w:spacing w:after="0" w:line="240" w:lineRule="auto"/>
              <w:jc w:val="center"/>
              <w:rPr>
                <w:rFonts w:ascii="Times New Roman" w:hAnsi="Times New Roman"/>
                <w:sz w:val="16"/>
                <w:szCs w:val="24"/>
              </w:rPr>
            </w:pPr>
            <w:r w:rsidRPr="00934304">
              <w:rPr>
                <w:rFonts w:ascii="Times New Roman" w:hAnsi="Times New Roman"/>
                <w:sz w:val="16"/>
                <w:szCs w:val="24"/>
              </w:rPr>
              <w:t>(vieta)</w:t>
            </w:r>
          </w:p>
        </w:tc>
      </w:tr>
    </w:tbl>
    <w:p w14:paraId="21B2704D" w14:textId="77777777" w:rsidR="00EF4588" w:rsidRPr="00934304" w:rsidRDefault="00EF4588" w:rsidP="00934304">
      <w:pPr>
        <w:spacing w:after="0"/>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6641"/>
        <w:gridCol w:w="3331"/>
      </w:tblGrid>
      <w:tr w:rsidR="00EF4588" w:rsidRPr="00934304" w14:paraId="5064C830" w14:textId="77777777" w:rsidTr="00EF4588">
        <w:tc>
          <w:tcPr>
            <w:tcW w:w="10188" w:type="dxa"/>
            <w:gridSpan w:val="2"/>
            <w:tcBorders>
              <w:top w:val="nil"/>
              <w:left w:val="nil"/>
              <w:bottom w:val="nil"/>
              <w:right w:val="nil"/>
            </w:tcBorders>
          </w:tcPr>
          <w:p w14:paraId="558AFEFB" w14:textId="77777777" w:rsidR="00EF4588" w:rsidRPr="007D21A3" w:rsidRDefault="00EF4588" w:rsidP="00934304">
            <w:pPr>
              <w:pStyle w:val="ListParagraph"/>
              <w:numPr>
                <w:ilvl w:val="0"/>
                <w:numId w:val="1"/>
              </w:numPr>
              <w:spacing w:after="0" w:line="240" w:lineRule="auto"/>
              <w:ind w:left="567" w:hanging="567"/>
              <w:rPr>
                <w:rFonts w:ascii="Times New Roman" w:hAnsi="Times New Roman"/>
                <w:b/>
                <w:bCs/>
                <w:i/>
                <w:sz w:val="24"/>
                <w:szCs w:val="24"/>
              </w:rPr>
            </w:pPr>
            <w:r w:rsidRPr="007D21A3">
              <w:rPr>
                <w:rFonts w:ascii="Times New Roman" w:hAnsi="Times New Roman"/>
                <w:b/>
                <w:bCs/>
                <w:i/>
                <w:sz w:val="24"/>
                <w:szCs w:val="24"/>
              </w:rPr>
              <w:t>Informacija apie daugiabutį namą:</w:t>
            </w:r>
          </w:p>
        </w:tc>
      </w:tr>
      <w:tr w:rsidR="00EF4588" w:rsidRPr="00934304" w14:paraId="1B2E4AEF" w14:textId="77777777" w:rsidTr="00EF4588">
        <w:tc>
          <w:tcPr>
            <w:tcW w:w="6771" w:type="dxa"/>
            <w:tcBorders>
              <w:top w:val="nil"/>
              <w:left w:val="nil"/>
              <w:bottom w:val="nil"/>
              <w:right w:val="single" w:sz="4" w:space="0" w:color="auto"/>
            </w:tcBorders>
          </w:tcPr>
          <w:p w14:paraId="4560AD95" w14:textId="77777777" w:rsidR="00EF4588" w:rsidRPr="00934304" w:rsidRDefault="00EF4588" w:rsidP="00934304">
            <w:pPr>
              <w:pStyle w:val="ListParagraph"/>
              <w:numPr>
                <w:ilvl w:val="1"/>
                <w:numId w:val="1"/>
              </w:numPr>
              <w:spacing w:after="0" w:line="240" w:lineRule="auto"/>
              <w:ind w:left="567" w:hanging="567"/>
              <w:rPr>
                <w:rFonts w:ascii="Times New Roman" w:hAnsi="Times New Roman"/>
                <w:sz w:val="24"/>
                <w:szCs w:val="24"/>
              </w:rPr>
            </w:pPr>
            <w:r w:rsidRPr="00934304">
              <w:rPr>
                <w:rFonts w:ascii="Times New Roman" w:hAnsi="Times New Roman"/>
                <w:sz w:val="24"/>
                <w:szCs w:val="24"/>
              </w:rPr>
              <w:t xml:space="preserve"> Adresas:</w:t>
            </w:r>
          </w:p>
        </w:tc>
        <w:tc>
          <w:tcPr>
            <w:tcW w:w="3417" w:type="dxa"/>
            <w:tcBorders>
              <w:top w:val="single" w:sz="4" w:space="0" w:color="auto"/>
              <w:left w:val="single" w:sz="4" w:space="0" w:color="auto"/>
            </w:tcBorders>
          </w:tcPr>
          <w:p w14:paraId="28F0064C" w14:textId="77777777" w:rsidR="00EF4588" w:rsidRPr="00934304" w:rsidRDefault="00EF4588" w:rsidP="00934304">
            <w:pPr>
              <w:spacing w:after="0" w:line="240" w:lineRule="auto"/>
              <w:jc w:val="center"/>
              <w:rPr>
                <w:rFonts w:ascii="Times New Roman" w:hAnsi="Times New Roman"/>
                <w:b/>
                <w:sz w:val="24"/>
                <w:szCs w:val="24"/>
              </w:rPr>
            </w:pPr>
          </w:p>
        </w:tc>
      </w:tr>
      <w:tr w:rsidR="00EF4588" w:rsidRPr="00934304" w14:paraId="7E7034D8" w14:textId="77777777" w:rsidTr="00EF4588">
        <w:tc>
          <w:tcPr>
            <w:tcW w:w="6771" w:type="dxa"/>
            <w:tcBorders>
              <w:top w:val="nil"/>
              <w:left w:val="nil"/>
              <w:bottom w:val="nil"/>
              <w:right w:val="single" w:sz="4" w:space="0" w:color="auto"/>
            </w:tcBorders>
          </w:tcPr>
          <w:p w14:paraId="59FD6493" w14:textId="77777777" w:rsidR="00EF4588" w:rsidRPr="00934304" w:rsidRDefault="00EF4588"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Projekto numeris (nurodytas suderintame investicijų plane):</w:t>
            </w:r>
          </w:p>
        </w:tc>
        <w:tc>
          <w:tcPr>
            <w:tcW w:w="3417" w:type="dxa"/>
            <w:tcBorders>
              <w:left w:val="single" w:sz="4" w:space="0" w:color="auto"/>
            </w:tcBorders>
          </w:tcPr>
          <w:p w14:paraId="69084C9E" w14:textId="77777777" w:rsidR="00EF4588" w:rsidRPr="00934304" w:rsidRDefault="00EF4588" w:rsidP="00934304">
            <w:pPr>
              <w:spacing w:after="0" w:line="240" w:lineRule="auto"/>
              <w:jc w:val="center"/>
              <w:rPr>
                <w:rFonts w:ascii="Times New Roman" w:hAnsi="Times New Roman"/>
                <w:b/>
                <w:sz w:val="24"/>
                <w:szCs w:val="24"/>
              </w:rPr>
            </w:pPr>
          </w:p>
        </w:tc>
      </w:tr>
      <w:tr w:rsidR="00EF4588" w:rsidRPr="00934304" w14:paraId="583D1350" w14:textId="77777777" w:rsidTr="00EF4588">
        <w:tc>
          <w:tcPr>
            <w:tcW w:w="6771" w:type="dxa"/>
            <w:tcBorders>
              <w:top w:val="nil"/>
              <w:left w:val="nil"/>
              <w:bottom w:val="nil"/>
              <w:right w:val="single" w:sz="4" w:space="0" w:color="auto"/>
            </w:tcBorders>
          </w:tcPr>
          <w:p w14:paraId="31A82E71" w14:textId="77777777" w:rsidR="00EF4588" w:rsidRPr="00934304" w:rsidRDefault="00EF4588"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Statybos metai:</w:t>
            </w:r>
          </w:p>
        </w:tc>
        <w:tc>
          <w:tcPr>
            <w:tcW w:w="3417" w:type="dxa"/>
            <w:tcBorders>
              <w:left w:val="single" w:sz="4" w:space="0" w:color="auto"/>
            </w:tcBorders>
          </w:tcPr>
          <w:p w14:paraId="1C0A7527" w14:textId="77777777" w:rsidR="00EF4588" w:rsidRPr="00934304" w:rsidRDefault="00EF4588" w:rsidP="00934304">
            <w:pPr>
              <w:spacing w:after="0" w:line="240" w:lineRule="auto"/>
              <w:jc w:val="center"/>
              <w:rPr>
                <w:rFonts w:ascii="Times New Roman" w:hAnsi="Times New Roman"/>
                <w:b/>
                <w:sz w:val="24"/>
                <w:szCs w:val="24"/>
              </w:rPr>
            </w:pPr>
          </w:p>
        </w:tc>
      </w:tr>
      <w:tr w:rsidR="00EF4588" w:rsidRPr="00934304" w14:paraId="0EC644DF" w14:textId="77777777" w:rsidTr="00EF4588">
        <w:tc>
          <w:tcPr>
            <w:tcW w:w="6771" w:type="dxa"/>
            <w:tcBorders>
              <w:top w:val="nil"/>
              <w:left w:val="nil"/>
              <w:bottom w:val="nil"/>
              <w:right w:val="single" w:sz="4" w:space="0" w:color="auto"/>
            </w:tcBorders>
          </w:tcPr>
          <w:p w14:paraId="3A1ABC1B" w14:textId="77777777" w:rsidR="00EF4588" w:rsidRPr="00934304" w:rsidRDefault="00EF4588"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Butų ir kitų patalpų skaičius:</w:t>
            </w:r>
          </w:p>
        </w:tc>
        <w:tc>
          <w:tcPr>
            <w:tcW w:w="3417" w:type="dxa"/>
            <w:tcBorders>
              <w:left w:val="single" w:sz="4" w:space="0" w:color="auto"/>
            </w:tcBorders>
          </w:tcPr>
          <w:p w14:paraId="2EAF1BB2" w14:textId="77777777" w:rsidR="00EF4588" w:rsidRPr="00934304" w:rsidRDefault="00EF4588" w:rsidP="00934304">
            <w:pPr>
              <w:spacing w:after="0" w:line="240" w:lineRule="auto"/>
              <w:jc w:val="center"/>
              <w:rPr>
                <w:rFonts w:ascii="Times New Roman" w:hAnsi="Times New Roman"/>
                <w:b/>
                <w:sz w:val="24"/>
                <w:szCs w:val="24"/>
              </w:rPr>
            </w:pPr>
          </w:p>
        </w:tc>
      </w:tr>
      <w:tr w:rsidR="00EF4588" w:rsidRPr="00934304" w14:paraId="3BFF221B" w14:textId="77777777" w:rsidTr="00EF4588">
        <w:tc>
          <w:tcPr>
            <w:tcW w:w="6771" w:type="dxa"/>
            <w:tcBorders>
              <w:top w:val="nil"/>
              <w:left w:val="nil"/>
              <w:bottom w:val="nil"/>
              <w:right w:val="single" w:sz="4" w:space="0" w:color="auto"/>
            </w:tcBorders>
          </w:tcPr>
          <w:p w14:paraId="674CE43E" w14:textId="77777777" w:rsidR="00EF4588" w:rsidRPr="00934304" w:rsidRDefault="00EF4588"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Naudingasis plotas:</w:t>
            </w:r>
          </w:p>
        </w:tc>
        <w:tc>
          <w:tcPr>
            <w:tcW w:w="3417" w:type="dxa"/>
            <w:tcBorders>
              <w:left w:val="single" w:sz="4" w:space="0" w:color="auto"/>
            </w:tcBorders>
          </w:tcPr>
          <w:p w14:paraId="0BDD186F" w14:textId="77777777" w:rsidR="00EF4588" w:rsidRPr="00934304" w:rsidRDefault="00EF4588" w:rsidP="00934304">
            <w:pPr>
              <w:spacing w:after="0" w:line="240" w:lineRule="auto"/>
              <w:jc w:val="center"/>
              <w:rPr>
                <w:rFonts w:ascii="Times New Roman" w:hAnsi="Times New Roman"/>
                <w:b/>
                <w:sz w:val="24"/>
                <w:szCs w:val="24"/>
              </w:rPr>
            </w:pPr>
          </w:p>
        </w:tc>
      </w:tr>
    </w:tbl>
    <w:p w14:paraId="45CC4019" w14:textId="77777777" w:rsidR="00EF4588" w:rsidRPr="00934304" w:rsidRDefault="00EF4588" w:rsidP="00934304">
      <w:pPr>
        <w:spacing w:after="0"/>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4983"/>
        <w:gridCol w:w="1659"/>
        <w:gridCol w:w="3330"/>
      </w:tblGrid>
      <w:tr w:rsidR="00EF4588" w:rsidRPr="00934304" w14:paraId="3EB08F8E" w14:textId="77777777" w:rsidTr="002B320C">
        <w:tc>
          <w:tcPr>
            <w:tcW w:w="10188" w:type="dxa"/>
            <w:gridSpan w:val="3"/>
            <w:tcBorders>
              <w:top w:val="nil"/>
              <w:left w:val="nil"/>
              <w:bottom w:val="nil"/>
              <w:right w:val="nil"/>
            </w:tcBorders>
          </w:tcPr>
          <w:p w14:paraId="47C3D433" w14:textId="77777777" w:rsidR="00EF4588" w:rsidRPr="007D21A3" w:rsidRDefault="00EF4588" w:rsidP="00934304">
            <w:pPr>
              <w:pStyle w:val="ListParagraph"/>
              <w:numPr>
                <w:ilvl w:val="0"/>
                <w:numId w:val="1"/>
              </w:numPr>
              <w:spacing w:after="0"/>
              <w:ind w:left="567" w:hanging="567"/>
              <w:rPr>
                <w:rFonts w:ascii="Times New Roman" w:hAnsi="Times New Roman"/>
                <w:b/>
                <w:bCs/>
                <w:i/>
                <w:sz w:val="24"/>
                <w:szCs w:val="24"/>
              </w:rPr>
            </w:pPr>
            <w:r w:rsidRPr="007D21A3">
              <w:rPr>
                <w:rFonts w:ascii="Times New Roman" w:hAnsi="Times New Roman"/>
                <w:b/>
                <w:bCs/>
                <w:i/>
                <w:sz w:val="24"/>
                <w:szCs w:val="24"/>
              </w:rPr>
              <w:t>Informacija apie projektą:</w:t>
            </w:r>
          </w:p>
        </w:tc>
      </w:tr>
      <w:tr w:rsidR="00EF4588" w:rsidRPr="00934304" w14:paraId="156A5B20" w14:textId="77777777" w:rsidTr="002B320C">
        <w:tc>
          <w:tcPr>
            <w:tcW w:w="6771" w:type="dxa"/>
            <w:gridSpan w:val="2"/>
            <w:tcBorders>
              <w:top w:val="nil"/>
              <w:left w:val="nil"/>
              <w:bottom w:val="nil"/>
              <w:right w:val="single" w:sz="4" w:space="0" w:color="auto"/>
            </w:tcBorders>
          </w:tcPr>
          <w:p w14:paraId="16800B10" w14:textId="77777777" w:rsidR="00EF4588" w:rsidRPr="00934304" w:rsidRDefault="007D21A3" w:rsidP="00934304">
            <w:pPr>
              <w:pStyle w:val="ListParagraph"/>
              <w:numPr>
                <w:ilvl w:val="1"/>
                <w:numId w:val="1"/>
              </w:numPr>
              <w:spacing w:after="0"/>
              <w:ind w:left="567" w:hanging="567"/>
              <w:rPr>
                <w:rFonts w:ascii="Times New Roman" w:hAnsi="Times New Roman"/>
                <w:sz w:val="24"/>
                <w:szCs w:val="24"/>
              </w:rPr>
            </w:pPr>
            <w:r>
              <w:rPr>
                <w:rFonts w:ascii="Times New Roman" w:hAnsi="Times New Roman"/>
                <w:sz w:val="24"/>
                <w:szCs w:val="24"/>
              </w:rPr>
              <w:t>Valstybės paramos teikimo sutarties data ir numeris</w:t>
            </w:r>
            <w:r w:rsidR="00EF4588" w:rsidRPr="00934304">
              <w:rPr>
                <w:rFonts w:ascii="Times New Roman" w:hAnsi="Times New Roman"/>
                <w:sz w:val="24"/>
                <w:szCs w:val="24"/>
              </w:rPr>
              <w:t>:</w:t>
            </w:r>
          </w:p>
        </w:tc>
        <w:tc>
          <w:tcPr>
            <w:tcW w:w="3417" w:type="dxa"/>
            <w:tcBorders>
              <w:top w:val="single" w:sz="4" w:space="0" w:color="auto"/>
              <w:left w:val="single" w:sz="4" w:space="0" w:color="auto"/>
            </w:tcBorders>
          </w:tcPr>
          <w:p w14:paraId="49351B6F" w14:textId="77777777" w:rsidR="00EF4588" w:rsidRPr="00934304" w:rsidRDefault="00EF4588" w:rsidP="00934304">
            <w:pPr>
              <w:spacing w:after="0" w:line="240" w:lineRule="auto"/>
              <w:jc w:val="center"/>
              <w:rPr>
                <w:rFonts w:ascii="Times New Roman" w:hAnsi="Times New Roman"/>
                <w:b/>
                <w:sz w:val="24"/>
                <w:szCs w:val="24"/>
              </w:rPr>
            </w:pPr>
          </w:p>
        </w:tc>
      </w:tr>
      <w:tr w:rsidR="007D21A3" w:rsidRPr="00934304" w14:paraId="76163E9B" w14:textId="77777777" w:rsidTr="002B320C">
        <w:tc>
          <w:tcPr>
            <w:tcW w:w="6771" w:type="dxa"/>
            <w:gridSpan w:val="2"/>
            <w:tcBorders>
              <w:top w:val="nil"/>
              <w:left w:val="nil"/>
              <w:bottom w:val="nil"/>
              <w:right w:val="single" w:sz="4" w:space="0" w:color="auto"/>
            </w:tcBorders>
          </w:tcPr>
          <w:p w14:paraId="2C36A063" w14:textId="77777777" w:rsidR="007D21A3" w:rsidRPr="00934304" w:rsidRDefault="007D21A3" w:rsidP="00934304">
            <w:pPr>
              <w:pStyle w:val="ListParagraph"/>
              <w:numPr>
                <w:ilvl w:val="1"/>
                <w:numId w:val="1"/>
              </w:numPr>
              <w:spacing w:after="0"/>
              <w:ind w:left="567" w:hanging="567"/>
              <w:rPr>
                <w:rFonts w:ascii="Times New Roman" w:hAnsi="Times New Roman"/>
                <w:sz w:val="24"/>
                <w:szCs w:val="24"/>
              </w:rPr>
            </w:pPr>
            <w:r>
              <w:rPr>
                <w:rFonts w:ascii="Times New Roman" w:hAnsi="Times New Roman"/>
                <w:sz w:val="24"/>
                <w:szCs w:val="24"/>
              </w:rPr>
              <w:t>Projekto įgyvendinimo pradžia</w:t>
            </w:r>
          </w:p>
        </w:tc>
        <w:tc>
          <w:tcPr>
            <w:tcW w:w="3417" w:type="dxa"/>
            <w:tcBorders>
              <w:top w:val="single" w:sz="4" w:space="0" w:color="auto"/>
              <w:left w:val="single" w:sz="4" w:space="0" w:color="auto"/>
            </w:tcBorders>
          </w:tcPr>
          <w:p w14:paraId="46B3AD90" w14:textId="77777777" w:rsidR="007D21A3" w:rsidRPr="00934304" w:rsidRDefault="007D21A3" w:rsidP="00934304">
            <w:pPr>
              <w:spacing w:after="0" w:line="240" w:lineRule="auto"/>
              <w:jc w:val="center"/>
              <w:rPr>
                <w:rFonts w:ascii="Times New Roman" w:hAnsi="Times New Roman"/>
                <w:b/>
                <w:sz w:val="24"/>
                <w:szCs w:val="24"/>
              </w:rPr>
            </w:pPr>
          </w:p>
        </w:tc>
      </w:tr>
      <w:tr w:rsidR="00EF4588" w:rsidRPr="00934304" w14:paraId="0D5C6040" w14:textId="77777777" w:rsidTr="002B320C">
        <w:tc>
          <w:tcPr>
            <w:tcW w:w="6771" w:type="dxa"/>
            <w:gridSpan w:val="2"/>
            <w:tcBorders>
              <w:top w:val="nil"/>
              <w:left w:val="nil"/>
              <w:bottom w:val="nil"/>
              <w:right w:val="single" w:sz="4" w:space="0" w:color="auto"/>
            </w:tcBorders>
          </w:tcPr>
          <w:p w14:paraId="4E6CC395" w14:textId="77777777" w:rsidR="00EF4588" w:rsidRPr="007D21A3" w:rsidRDefault="00EF4588" w:rsidP="007D21A3">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Projekto pabaigos data:</w:t>
            </w:r>
          </w:p>
        </w:tc>
        <w:tc>
          <w:tcPr>
            <w:tcW w:w="3417" w:type="dxa"/>
            <w:tcBorders>
              <w:left w:val="single" w:sz="4" w:space="0" w:color="auto"/>
            </w:tcBorders>
          </w:tcPr>
          <w:p w14:paraId="3D980DF6" w14:textId="77777777" w:rsidR="00EF4588" w:rsidRPr="00934304" w:rsidRDefault="00EF4588" w:rsidP="00934304">
            <w:pPr>
              <w:spacing w:after="0" w:line="240" w:lineRule="auto"/>
              <w:jc w:val="center"/>
              <w:rPr>
                <w:rFonts w:ascii="Times New Roman" w:hAnsi="Times New Roman"/>
                <w:b/>
                <w:sz w:val="24"/>
                <w:szCs w:val="24"/>
              </w:rPr>
            </w:pPr>
          </w:p>
        </w:tc>
      </w:tr>
      <w:tr w:rsidR="00EF4588" w:rsidRPr="00934304" w14:paraId="1234ACC7" w14:textId="77777777" w:rsidTr="00934304">
        <w:tc>
          <w:tcPr>
            <w:tcW w:w="10188" w:type="dxa"/>
            <w:gridSpan w:val="3"/>
            <w:tcBorders>
              <w:top w:val="nil"/>
              <w:left w:val="nil"/>
              <w:bottom w:val="single" w:sz="4" w:space="0" w:color="auto"/>
              <w:right w:val="nil"/>
            </w:tcBorders>
          </w:tcPr>
          <w:p w14:paraId="2BE52E79" w14:textId="77777777" w:rsidR="00EF4588" w:rsidRPr="007D21A3" w:rsidRDefault="00EF4588" w:rsidP="002B320C">
            <w:pPr>
              <w:pStyle w:val="ListParagraph"/>
              <w:numPr>
                <w:ilvl w:val="0"/>
                <w:numId w:val="1"/>
              </w:numPr>
              <w:ind w:left="567" w:hanging="567"/>
              <w:rPr>
                <w:rFonts w:ascii="Times New Roman" w:hAnsi="Times New Roman"/>
                <w:b/>
                <w:bCs/>
                <w:i/>
                <w:sz w:val="24"/>
                <w:szCs w:val="24"/>
              </w:rPr>
            </w:pPr>
            <w:r w:rsidRPr="007D21A3">
              <w:rPr>
                <w:rFonts w:ascii="Times New Roman" w:hAnsi="Times New Roman"/>
                <w:b/>
                <w:bCs/>
                <w:i/>
                <w:sz w:val="24"/>
                <w:szCs w:val="24"/>
              </w:rPr>
              <w:t>Duomenys apie pastato energijos suvartojimą:</w:t>
            </w:r>
          </w:p>
        </w:tc>
      </w:tr>
      <w:tr w:rsidR="00EF4588" w:rsidRPr="00934304" w14:paraId="1A471700" w14:textId="77777777" w:rsidTr="00934304">
        <w:trPr>
          <w:trHeight w:val="940"/>
        </w:trPr>
        <w:tc>
          <w:tcPr>
            <w:tcW w:w="5070" w:type="dxa"/>
            <w:tcBorders>
              <w:top w:val="single" w:sz="4" w:space="0" w:color="auto"/>
              <w:left w:val="single" w:sz="4" w:space="0" w:color="auto"/>
              <w:bottom w:val="single" w:sz="4" w:space="0" w:color="auto"/>
              <w:right w:val="single" w:sz="4" w:space="0" w:color="auto"/>
            </w:tcBorders>
          </w:tcPr>
          <w:p w14:paraId="09D51973" w14:textId="77777777" w:rsidR="00EF4588" w:rsidRPr="00934304" w:rsidRDefault="00EF4588"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Pasiekta pastato energinio naudingumo klasė įgyvendinus projektą ar jo pirmojo etapo priemones:</w:t>
            </w:r>
          </w:p>
        </w:tc>
        <w:tc>
          <w:tcPr>
            <w:tcW w:w="5118" w:type="dxa"/>
            <w:gridSpan w:val="2"/>
            <w:tcBorders>
              <w:top w:val="single" w:sz="4" w:space="0" w:color="auto"/>
              <w:left w:val="single" w:sz="4" w:space="0" w:color="auto"/>
              <w:bottom w:val="single" w:sz="4" w:space="0" w:color="auto"/>
            </w:tcBorders>
          </w:tcPr>
          <w:p w14:paraId="4F3E0B5F" w14:textId="77777777" w:rsidR="00EF4588" w:rsidRPr="00934304" w:rsidRDefault="00EF4588" w:rsidP="00934304">
            <w:pPr>
              <w:spacing w:after="0" w:line="240" w:lineRule="auto"/>
              <w:jc w:val="center"/>
              <w:rPr>
                <w:rFonts w:ascii="Times New Roman" w:hAnsi="Times New Roman"/>
                <w:b/>
                <w:sz w:val="24"/>
                <w:szCs w:val="24"/>
              </w:rPr>
            </w:pPr>
          </w:p>
        </w:tc>
      </w:tr>
      <w:tr w:rsidR="00934304" w:rsidRPr="00934304" w14:paraId="7BFBDAD1" w14:textId="77777777" w:rsidTr="00934304">
        <w:tc>
          <w:tcPr>
            <w:tcW w:w="5070" w:type="dxa"/>
            <w:tcBorders>
              <w:top w:val="single" w:sz="4" w:space="0" w:color="auto"/>
              <w:left w:val="single" w:sz="4" w:space="0" w:color="auto"/>
              <w:bottom w:val="single" w:sz="4" w:space="0" w:color="auto"/>
              <w:right w:val="single" w:sz="4" w:space="0" w:color="auto"/>
            </w:tcBorders>
          </w:tcPr>
          <w:p w14:paraId="344A2C86" w14:textId="77777777" w:rsidR="00934304" w:rsidRPr="00934304" w:rsidRDefault="00934304"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Nurodytos skaičiuojamosios šiluminės energijos sąnaudos prieš namo atnaujinimą (modernizavimą):</w:t>
            </w:r>
          </w:p>
        </w:tc>
        <w:tc>
          <w:tcPr>
            <w:tcW w:w="5118" w:type="dxa"/>
            <w:gridSpan w:val="2"/>
            <w:tcBorders>
              <w:top w:val="single" w:sz="4" w:space="0" w:color="auto"/>
              <w:left w:val="single" w:sz="4" w:space="0" w:color="auto"/>
              <w:bottom w:val="single" w:sz="4" w:space="0" w:color="auto"/>
            </w:tcBorders>
          </w:tcPr>
          <w:p w14:paraId="1C9ADC23" w14:textId="77777777" w:rsidR="00934304" w:rsidRPr="00934304" w:rsidRDefault="00934304" w:rsidP="00934304">
            <w:pPr>
              <w:spacing w:after="0" w:line="240" w:lineRule="auto"/>
              <w:jc w:val="center"/>
              <w:rPr>
                <w:rFonts w:ascii="Times New Roman" w:hAnsi="Times New Roman"/>
                <w:b/>
                <w:sz w:val="24"/>
                <w:szCs w:val="24"/>
              </w:rPr>
            </w:pPr>
          </w:p>
        </w:tc>
      </w:tr>
      <w:tr w:rsidR="00934304" w:rsidRPr="00934304" w14:paraId="61AAA14D" w14:textId="77777777" w:rsidTr="00934304">
        <w:tc>
          <w:tcPr>
            <w:tcW w:w="5070" w:type="dxa"/>
            <w:tcBorders>
              <w:top w:val="single" w:sz="4" w:space="0" w:color="auto"/>
              <w:left w:val="single" w:sz="4" w:space="0" w:color="auto"/>
              <w:bottom w:val="single" w:sz="4" w:space="0" w:color="auto"/>
              <w:right w:val="single" w:sz="4" w:space="0" w:color="auto"/>
            </w:tcBorders>
          </w:tcPr>
          <w:p w14:paraId="0806754C" w14:textId="77777777" w:rsidR="00934304" w:rsidRPr="00934304" w:rsidRDefault="00934304"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lastRenderedPageBreak/>
              <w:t>Nurodytos skaičiuojamosios šiluminės energijos sąnaudos įgyvendinus projektą ar jo pirmojo etapo priemones:</w:t>
            </w:r>
          </w:p>
        </w:tc>
        <w:tc>
          <w:tcPr>
            <w:tcW w:w="5118" w:type="dxa"/>
            <w:gridSpan w:val="2"/>
            <w:tcBorders>
              <w:top w:val="single" w:sz="4" w:space="0" w:color="auto"/>
              <w:left w:val="single" w:sz="4" w:space="0" w:color="auto"/>
              <w:bottom w:val="single" w:sz="4" w:space="0" w:color="auto"/>
            </w:tcBorders>
          </w:tcPr>
          <w:p w14:paraId="7ACE9157" w14:textId="77777777" w:rsidR="00934304" w:rsidRPr="00934304" w:rsidRDefault="00934304" w:rsidP="00934304">
            <w:pPr>
              <w:spacing w:after="0" w:line="240" w:lineRule="auto"/>
              <w:jc w:val="center"/>
              <w:rPr>
                <w:rFonts w:ascii="Times New Roman" w:hAnsi="Times New Roman"/>
                <w:b/>
                <w:sz w:val="24"/>
                <w:szCs w:val="24"/>
              </w:rPr>
            </w:pPr>
          </w:p>
        </w:tc>
      </w:tr>
      <w:tr w:rsidR="00934304" w:rsidRPr="00934304" w14:paraId="474F63CB" w14:textId="77777777" w:rsidTr="00934304">
        <w:tc>
          <w:tcPr>
            <w:tcW w:w="5070" w:type="dxa"/>
            <w:tcBorders>
              <w:top w:val="single" w:sz="4" w:space="0" w:color="auto"/>
              <w:left w:val="single" w:sz="4" w:space="0" w:color="auto"/>
              <w:bottom w:val="single" w:sz="4" w:space="0" w:color="auto"/>
              <w:right w:val="single" w:sz="4" w:space="0" w:color="auto"/>
            </w:tcBorders>
          </w:tcPr>
          <w:p w14:paraId="69FAF9FC" w14:textId="77777777" w:rsidR="00934304" w:rsidRPr="00934304" w:rsidRDefault="00934304" w:rsidP="00934304">
            <w:pPr>
              <w:pStyle w:val="ListParagraph"/>
              <w:numPr>
                <w:ilvl w:val="1"/>
                <w:numId w:val="1"/>
              </w:numPr>
              <w:spacing w:after="0"/>
              <w:ind w:left="567" w:hanging="567"/>
              <w:rPr>
                <w:rFonts w:ascii="Times New Roman" w:hAnsi="Times New Roman"/>
                <w:sz w:val="24"/>
                <w:szCs w:val="24"/>
              </w:rPr>
            </w:pPr>
            <w:r w:rsidRPr="00934304">
              <w:rPr>
                <w:rFonts w:ascii="Times New Roman" w:hAnsi="Times New Roman"/>
                <w:sz w:val="24"/>
                <w:szCs w:val="24"/>
              </w:rPr>
              <w:t xml:space="preserve">Pagal Taisyklių </w:t>
            </w:r>
            <w:r w:rsidR="00A27153">
              <w:rPr>
                <w:rFonts w:ascii="Times New Roman" w:hAnsi="Times New Roman"/>
                <w:sz w:val="24"/>
                <w:szCs w:val="24"/>
              </w:rPr>
              <w:t>4</w:t>
            </w:r>
            <w:r w:rsidRPr="00934304">
              <w:rPr>
                <w:rFonts w:ascii="Times New Roman" w:hAnsi="Times New Roman"/>
                <w:sz w:val="24"/>
                <w:szCs w:val="24"/>
              </w:rPr>
              <w:t xml:space="preserve"> punktą apskaičiuotas suminių skaičiuojamųjų šiluminės energijos sąnaudų skirtumas</w:t>
            </w:r>
            <w:r w:rsidR="006E6105">
              <w:rPr>
                <w:rFonts w:ascii="Times New Roman" w:hAnsi="Times New Roman"/>
                <w:sz w:val="24"/>
                <w:szCs w:val="24"/>
              </w:rPr>
              <w:t xml:space="preserve"> </w:t>
            </w:r>
            <w:r w:rsidR="006E6105" w:rsidRPr="006E6105">
              <w:rPr>
                <w:rFonts w:ascii="Times New Roman" w:hAnsi="Times New Roman"/>
                <w:b/>
                <w:sz w:val="24"/>
                <w:szCs w:val="24"/>
              </w:rPr>
              <w:t>procentais</w:t>
            </w:r>
            <w:r w:rsidRPr="006E6105">
              <w:rPr>
                <w:rFonts w:ascii="Times New Roman" w:hAnsi="Times New Roman"/>
                <w:b/>
                <w:sz w:val="24"/>
                <w:szCs w:val="24"/>
              </w:rPr>
              <w:t>:</w:t>
            </w:r>
          </w:p>
        </w:tc>
        <w:tc>
          <w:tcPr>
            <w:tcW w:w="5118" w:type="dxa"/>
            <w:gridSpan w:val="2"/>
            <w:tcBorders>
              <w:top w:val="single" w:sz="4" w:space="0" w:color="auto"/>
              <w:left w:val="single" w:sz="4" w:space="0" w:color="auto"/>
              <w:bottom w:val="single" w:sz="4" w:space="0" w:color="auto"/>
            </w:tcBorders>
          </w:tcPr>
          <w:p w14:paraId="5C5531C8" w14:textId="77777777" w:rsidR="006E6105" w:rsidRDefault="006E6105" w:rsidP="00934304">
            <w:pPr>
              <w:spacing w:after="0" w:line="240" w:lineRule="auto"/>
              <w:jc w:val="center"/>
              <w:rPr>
                <w:rFonts w:ascii="Times New Roman" w:hAnsi="Times New Roman"/>
                <w:i/>
                <w:sz w:val="24"/>
                <w:szCs w:val="24"/>
              </w:rPr>
            </w:pPr>
          </w:p>
          <w:p w14:paraId="4B639B73" w14:textId="77777777" w:rsidR="00934304" w:rsidRPr="006E6105" w:rsidRDefault="006E6105" w:rsidP="00934304">
            <w:pPr>
              <w:spacing w:after="0" w:line="240" w:lineRule="auto"/>
              <w:jc w:val="center"/>
              <w:rPr>
                <w:rFonts w:ascii="Times New Roman" w:hAnsi="Times New Roman"/>
                <w:i/>
                <w:sz w:val="24"/>
                <w:szCs w:val="24"/>
              </w:rPr>
            </w:pPr>
            <w:r w:rsidRPr="006E6105">
              <w:rPr>
                <w:rFonts w:ascii="Times New Roman" w:hAnsi="Times New Roman"/>
                <w:i/>
                <w:sz w:val="24"/>
                <w:szCs w:val="24"/>
              </w:rPr>
              <w:t xml:space="preserve">Pastaba: </w:t>
            </w:r>
            <w:r>
              <w:rPr>
                <w:rFonts w:ascii="Times New Roman" w:hAnsi="Times New Roman"/>
                <w:i/>
                <w:sz w:val="24"/>
                <w:szCs w:val="24"/>
              </w:rPr>
              <w:t xml:space="preserve">šioje dalyje </w:t>
            </w:r>
            <w:r w:rsidRPr="006E6105">
              <w:rPr>
                <w:rFonts w:ascii="Times New Roman" w:hAnsi="Times New Roman"/>
                <w:i/>
                <w:sz w:val="24"/>
                <w:szCs w:val="24"/>
              </w:rPr>
              <w:t xml:space="preserve">skirtumas nurodomas </w:t>
            </w:r>
            <w:r w:rsidRPr="006E6105">
              <w:rPr>
                <w:rFonts w:ascii="Times New Roman" w:hAnsi="Times New Roman"/>
                <w:i/>
                <w:sz w:val="24"/>
                <w:szCs w:val="24"/>
                <w:u w:val="single"/>
              </w:rPr>
              <w:t>procentais</w:t>
            </w:r>
          </w:p>
        </w:tc>
      </w:tr>
    </w:tbl>
    <w:p w14:paraId="4BB4347E" w14:textId="77777777" w:rsidR="00EF4588" w:rsidRPr="00934304" w:rsidRDefault="00EF4588" w:rsidP="00EF4588">
      <w:pPr>
        <w:jc w:val="center"/>
        <w:rPr>
          <w:rFonts w:ascii="Times New Roman" w:hAnsi="Times New Roman"/>
          <w:b/>
          <w:sz w:val="24"/>
          <w:szCs w:val="24"/>
        </w:rPr>
      </w:pPr>
    </w:p>
    <w:tbl>
      <w:tblPr>
        <w:tblW w:w="103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182"/>
        <w:gridCol w:w="3412"/>
        <w:gridCol w:w="3374"/>
        <w:gridCol w:w="2402"/>
      </w:tblGrid>
      <w:tr w:rsidR="00E92848" w14:paraId="73483074" w14:textId="77777777" w:rsidTr="005E1FC3">
        <w:trPr>
          <w:trHeight w:val="554"/>
        </w:trPr>
        <w:tc>
          <w:tcPr>
            <w:tcW w:w="10341" w:type="dxa"/>
            <w:gridSpan w:val="5"/>
            <w:tcBorders>
              <w:top w:val="single" w:sz="4" w:space="0" w:color="auto"/>
              <w:left w:val="single" w:sz="4" w:space="0" w:color="auto"/>
              <w:bottom w:val="single" w:sz="4" w:space="0" w:color="auto"/>
              <w:right w:val="single" w:sz="4" w:space="0" w:color="auto"/>
            </w:tcBorders>
          </w:tcPr>
          <w:p w14:paraId="5B4EA621" w14:textId="77777777" w:rsidR="00E92848" w:rsidRPr="00A27153" w:rsidRDefault="00E92848" w:rsidP="00DE292A">
            <w:pPr>
              <w:pStyle w:val="ListParagraph"/>
              <w:numPr>
                <w:ilvl w:val="0"/>
                <w:numId w:val="1"/>
              </w:numPr>
              <w:spacing w:after="0" w:line="240" w:lineRule="auto"/>
              <w:ind w:left="567" w:hanging="567"/>
              <w:rPr>
                <w:rFonts w:ascii="Times New Roman" w:hAnsi="Times New Roman"/>
                <w:b/>
                <w:bCs/>
                <w:i/>
                <w:sz w:val="24"/>
                <w:szCs w:val="24"/>
              </w:rPr>
            </w:pPr>
            <w:r w:rsidRPr="00A27153">
              <w:rPr>
                <w:rFonts w:ascii="Times New Roman" w:eastAsia="Calibri" w:hAnsi="Times New Roman"/>
                <w:b/>
                <w:bCs/>
                <w:i/>
                <w:sz w:val="24"/>
                <w:szCs w:val="24"/>
                <w:lang w:eastAsia="en-US"/>
              </w:rPr>
              <w:t>Informacija apie energinį efektyvumą didinančių priemonių investicijas, valstybės paramos apskaičiavimą pagrindžianti informacija:</w:t>
            </w:r>
          </w:p>
        </w:tc>
      </w:tr>
      <w:tr w:rsidR="00E92848" w14:paraId="0885F9FB" w14:textId="77777777" w:rsidTr="00E92848">
        <w:trPr>
          <w:trHeight w:val="554"/>
        </w:trPr>
        <w:tc>
          <w:tcPr>
            <w:tcW w:w="7939" w:type="dxa"/>
            <w:gridSpan w:val="4"/>
            <w:tcBorders>
              <w:top w:val="single" w:sz="4" w:space="0" w:color="auto"/>
              <w:left w:val="single" w:sz="4" w:space="0" w:color="auto"/>
              <w:bottom w:val="single" w:sz="4" w:space="0" w:color="auto"/>
              <w:right w:val="single" w:sz="4" w:space="0" w:color="auto"/>
            </w:tcBorders>
            <w:hideMark/>
          </w:tcPr>
          <w:p w14:paraId="3377C4A2" w14:textId="77777777" w:rsidR="00E92848" w:rsidRPr="00673AD7" w:rsidRDefault="00E92848" w:rsidP="00E92848">
            <w:pPr>
              <w:pStyle w:val="ListParagraph"/>
              <w:numPr>
                <w:ilvl w:val="1"/>
                <w:numId w:val="3"/>
              </w:numPr>
              <w:spacing w:after="0" w:line="240" w:lineRule="auto"/>
              <w:rPr>
                <w:rFonts w:ascii="Times New Roman" w:hAnsi="Times New Roman"/>
                <w:b/>
                <w:sz w:val="24"/>
                <w:szCs w:val="24"/>
              </w:rPr>
            </w:pPr>
            <w:r w:rsidRPr="00673AD7">
              <w:rPr>
                <w:rFonts w:ascii="Times New Roman" w:hAnsi="Times New Roman"/>
                <w:b/>
                <w:sz w:val="24"/>
                <w:szCs w:val="24"/>
              </w:rPr>
              <w:t>Bendra statybos rangos darbų kaina, nurodyta statybos rangos darbų pirkimo sutartyje (Eur su PVM)</w:t>
            </w:r>
          </w:p>
        </w:tc>
        <w:tc>
          <w:tcPr>
            <w:tcW w:w="2402" w:type="dxa"/>
            <w:tcBorders>
              <w:top w:val="single" w:sz="4" w:space="0" w:color="auto"/>
              <w:left w:val="single" w:sz="4" w:space="0" w:color="auto"/>
              <w:bottom w:val="single" w:sz="4" w:space="0" w:color="auto"/>
              <w:right w:val="single" w:sz="4" w:space="0" w:color="auto"/>
            </w:tcBorders>
          </w:tcPr>
          <w:p w14:paraId="14BF434F" w14:textId="77777777" w:rsidR="00E92848" w:rsidRDefault="00E92848">
            <w:pPr>
              <w:pStyle w:val="ListParagraph"/>
              <w:spacing w:after="0" w:line="240" w:lineRule="auto"/>
              <w:ind w:left="0"/>
              <w:rPr>
                <w:rFonts w:ascii="Times New Roman" w:hAnsi="Times New Roman"/>
                <w:sz w:val="24"/>
                <w:szCs w:val="24"/>
              </w:rPr>
            </w:pPr>
          </w:p>
        </w:tc>
      </w:tr>
      <w:tr w:rsidR="00E92848" w14:paraId="441008D7" w14:textId="77777777" w:rsidTr="00E92848">
        <w:trPr>
          <w:trHeight w:val="757"/>
        </w:trPr>
        <w:tc>
          <w:tcPr>
            <w:tcW w:w="7939" w:type="dxa"/>
            <w:gridSpan w:val="4"/>
            <w:tcBorders>
              <w:top w:val="single" w:sz="4" w:space="0" w:color="auto"/>
              <w:left w:val="single" w:sz="4" w:space="0" w:color="auto"/>
              <w:bottom w:val="single" w:sz="4" w:space="0" w:color="auto"/>
              <w:right w:val="single" w:sz="4" w:space="0" w:color="auto"/>
            </w:tcBorders>
            <w:hideMark/>
          </w:tcPr>
          <w:p w14:paraId="16D3C237" w14:textId="77777777" w:rsidR="00E92848" w:rsidRPr="00673AD7" w:rsidRDefault="00E92848" w:rsidP="00E92848">
            <w:pPr>
              <w:pStyle w:val="ListParagraph"/>
              <w:numPr>
                <w:ilvl w:val="1"/>
                <w:numId w:val="3"/>
              </w:numPr>
              <w:spacing w:after="0" w:line="240" w:lineRule="auto"/>
              <w:rPr>
                <w:rFonts w:ascii="Times New Roman" w:eastAsia="Calibri" w:hAnsi="Times New Roman"/>
                <w:b/>
                <w:sz w:val="24"/>
                <w:szCs w:val="24"/>
                <w:lang w:eastAsia="en-US"/>
              </w:rPr>
            </w:pPr>
            <w:r w:rsidRPr="00673AD7">
              <w:rPr>
                <w:rFonts w:ascii="Times New Roman" w:eastAsia="Calibri" w:hAnsi="Times New Roman"/>
                <w:b/>
                <w:sz w:val="24"/>
                <w:szCs w:val="24"/>
                <w:lang w:eastAsia="en-US"/>
              </w:rPr>
              <w:t xml:space="preserve">Informacija apie įgyvendintas energiją taupančias priemones ir jų </w:t>
            </w:r>
          </w:p>
          <w:p w14:paraId="54CE7C04" w14:textId="77777777" w:rsidR="00E92848" w:rsidRDefault="00E92848">
            <w:pPr>
              <w:pStyle w:val="ListParagraph"/>
              <w:spacing w:after="0" w:line="240" w:lineRule="auto"/>
              <w:ind w:left="66" w:hanging="66"/>
              <w:rPr>
                <w:rFonts w:ascii="Times New Roman" w:eastAsia="Calibri" w:hAnsi="Times New Roman"/>
                <w:sz w:val="24"/>
                <w:szCs w:val="24"/>
                <w:lang w:eastAsia="en-US"/>
              </w:rPr>
            </w:pPr>
            <w:r w:rsidRPr="00673AD7">
              <w:rPr>
                <w:rFonts w:ascii="Times New Roman" w:eastAsia="Calibri" w:hAnsi="Times New Roman"/>
                <w:b/>
                <w:sz w:val="24"/>
                <w:szCs w:val="24"/>
                <w:lang w:eastAsia="en-US"/>
              </w:rPr>
              <w:t xml:space="preserve">Kainas (kainos nurodomos pagal atliktų darbų priėmimo-perdavimo aktą), </w:t>
            </w:r>
            <w:r w:rsidRPr="00673AD7">
              <w:rPr>
                <w:rFonts w:ascii="Times New Roman" w:hAnsi="Times New Roman"/>
                <w:b/>
                <w:sz w:val="24"/>
                <w:szCs w:val="24"/>
              </w:rPr>
              <w:t>(Eur su PVM):</w:t>
            </w:r>
          </w:p>
        </w:tc>
        <w:tc>
          <w:tcPr>
            <w:tcW w:w="2402" w:type="dxa"/>
            <w:tcBorders>
              <w:top w:val="single" w:sz="4" w:space="0" w:color="auto"/>
              <w:left w:val="single" w:sz="4" w:space="0" w:color="auto"/>
              <w:bottom w:val="single" w:sz="4" w:space="0" w:color="auto"/>
              <w:right w:val="single" w:sz="4" w:space="0" w:color="auto"/>
            </w:tcBorders>
          </w:tcPr>
          <w:p w14:paraId="10787C99" w14:textId="77777777" w:rsidR="00E92848" w:rsidRDefault="00E92848">
            <w:pPr>
              <w:spacing w:after="0" w:line="240" w:lineRule="auto"/>
              <w:rPr>
                <w:rFonts w:ascii="Times New Roman" w:hAnsi="Times New Roman"/>
                <w:sz w:val="24"/>
                <w:szCs w:val="24"/>
              </w:rPr>
            </w:pPr>
          </w:p>
          <w:p w14:paraId="7950B692" w14:textId="77777777" w:rsidR="00E92848" w:rsidRDefault="00E92848">
            <w:pPr>
              <w:spacing w:after="0" w:line="240" w:lineRule="auto"/>
              <w:rPr>
                <w:rFonts w:ascii="Times New Roman" w:hAnsi="Times New Roman"/>
                <w:sz w:val="24"/>
                <w:szCs w:val="24"/>
              </w:rPr>
            </w:pPr>
          </w:p>
          <w:p w14:paraId="2878F9B3" w14:textId="77777777" w:rsidR="00E92848" w:rsidRDefault="00E92848">
            <w:pPr>
              <w:spacing w:after="0" w:line="240" w:lineRule="auto"/>
              <w:rPr>
                <w:rFonts w:ascii="Times New Roman" w:hAnsi="Times New Roman"/>
                <w:sz w:val="24"/>
                <w:szCs w:val="24"/>
              </w:rPr>
            </w:pPr>
          </w:p>
        </w:tc>
      </w:tr>
      <w:tr w:rsidR="00E92848" w14:paraId="495CB136" w14:textId="77777777" w:rsidTr="00E92848">
        <w:trPr>
          <w:trHeight w:val="405"/>
        </w:trPr>
        <w:tc>
          <w:tcPr>
            <w:tcW w:w="7939" w:type="dxa"/>
            <w:gridSpan w:val="4"/>
            <w:tcBorders>
              <w:top w:val="single" w:sz="4" w:space="0" w:color="auto"/>
              <w:left w:val="single" w:sz="4" w:space="0" w:color="auto"/>
              <w:bottom w:val="single" w:sz="4" w:space="0" w:color="auto"/>
              <w:right w:val="single" w:sz="4" w:space="0" w:color="auto"/>
            </w:tcBorders>
            <w:hideMark/>
          </w:tcPr>
          <w:p w14:paraId="362FFE84" w14:textId="77777777" w:rsidR="00E92848" w:rsidRDefault="00E92848" w:rsidP="00E92848">
            <w:pPr>
              <w:pStyle w:val="ListParagraph"/>
              <w:numPr>
                <w:ilvl w:val="2"/>
                <w:numId w:val="3"/>
              </w:num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Energinį efektyvumą didinanti priemonė:</w:t>
            </w:r>
          </w:p>
        </w:tc>
        <w:tc>
          <w:tcPr>
            <w:tcW w:w="2402" w:type="dxa"/>
            <w:tcBorders>
              <w:top w:val="single" w:sz="4" w:space="0" w:color="auto"/>
              <w:left w:val="single" w:sz="4" w:space="0" w:color="auto"/>
              <w:bottom w:val="single" w:sz="4" w:space="0" w:color="auto"/>
              <w:right w:val="single" w:sz="4" w:space="0" w:color="auto"/>
            </w:tcBorders>
          </w:tcPr>
          <w:p w14:paraId="6A43E2B2" w14:textId="77777777" w:rsidR="00E92848" w:rsidRDefault="00E92848">
            <w:pPr>
              <w:spacing w:after="0" w:line="240" w:lineRule="auto"/>
              <w:rPr>
                <w:rFonts w:ascii="Times New Roman" w:hAnsi="Times New Roman"/>
                <w:sz w:val="24"/>
                <w:szCs w:val="24"/>
              </w:rPr>
            </w:pPr>
          </w:p>
        </w:tc>
      </w:tr>
      <w:tr w:rsidR="00E92848" w14:paraId="7842DA4C" w14:textId="77777777" w:rsidTr="00E92848">
        <w:trPr>
          <w:trHeight w:val="330"/>
        </w:trPr>
        <w:tc>
          <w:tcPr>
            <w:tcW w:w="1153" w:type="dxa"/>
            <w:gridSpan w:val="2"/>
            <w:vMerge w:val="restart"/>
            <w:tcBorders>
              <w:top w:val="single" w:sz="4" w:space="0" w:color="auto"/>
              <w:left w:val="single" w:sz="4" w:space="0" w:color="auto"/>
              <w:bottom w:val="single" w:sz="4" w:space="0" w:color="auto"/>
              <w:right w:val="single" w:sz="4" w:space="0" w:color="auto"/>
            </w:tcBorders>
          </w:tcPr>
          <w:p w14:paraId="040749B3" w14:textId="77777777" w:rsidR="00E92848" w:rsidRDefault="00E92848">
            <w:pPr>
              <w:spacing w:after="0" w:line="240" w:lineRule="auto"/>
              <w:rPr>
                <w:rFonts w:ascii="Times New Roman" w:eastAsia="Calibri" w:hAnsi="Times New Roman"/>
                <w:sz w:val="24"/>
                <w:szCs w:val="24"/>
                <w:lang w:eastAsia="en-US"/>
              </w:rPr>
            </w:pPr>
          </w:p>
        </w:tc>
        <w:tc>
          <w:tcPr>
            <w:tcW w:w="6786" w:type="dxa"/>
            <w:gridSpan w:val="2"/>
            <w:tcBorders>
              <w:top w:val="single" w:sz="4" w:space="0" w:color="auto"/>
              <w:left w:val="single" w:sz="4" w:space="0" w:color="auto"/>
              <w:bottom w:val="single" w:sz="4" w:space="0" w:color="auto"/>
              <w:right w:val="single" w:sz="4" w:space="0" w:color="auto"/>
            </w:tcBorders>
            <w:hideMark/>
          </w:tcPr>
          <w:p w14:paraId="26A30CC7" w14:textId="77777777" w:rsidR="00E92848" w:rsidRDefault="00E92848" w:rsidP="00E92848">
            <w:pPr>
              <w:pStyle w:val="ListParagraph"/>
              <w:numPr>
                <w:ilvl w:val="3"/>
                <w:numId w:val="3"/>
              </w:numPr>
              <w:spacing w:after="0" w:line="240" w:lineRule="auto"/>
              <w:ind w:left="825" w:hanging="825"/>
              <w:rPr>
                <w:rFonts w:ascii="Times New Roman" w:eastAsia="Calibri" w:hAnsi="Times New Roman"/>
                <w:i/>
                <w:sz w:val="24"/>
                <w:szCs w:val="24"/>
                <w:lang w:eastAsia="en-US"/>
              </w:rPr>
            </w:pPr>
            <w:r>
              <w:rPr>
                <w:rFonts w:ascii="Times New Roman" w:eastAsia="Calibri" w:hAnsi="Times New Roman"/>
                <w:i/>
                <w:sz w:val="24"/>
                <w:szCs w:val="24"/>
                <w:lang w:eastAsia="en-US"/>
              </w:rPr>
              <w:t>(priemonės pavadinimas)</w:t>
            </w:r>
          </w:p>
        </w:tc>
        <w:tc>
          <w:tcPr>
            <w:tcW w:w="2402" w:type="dxa"/>
            <w:tcBorders>
              <w:top w:val="single" w:sz="4" w:space="0" w:color="auto"/>
              <w:left w:val="single" w:sz="4" w:space="0" w:color="auto"/>
              <w:bottom w:val="single" w:sz="4" w:space="0" w:color="auto"/>
              <w:right w:val="single" w:sz="4" w:space="0" w:color="auto"/>
            </w:tcBorders>
            <w:hideMark/>
          </w:tcPr>
          <w:p w14:paraId="582E0356" w14:textId="77777777" w:rsidR="00E92848" w:rsidRDefault="00E92848">
            <w:pPr>
              <w:spacing w:after="0" w:line="240" w:lineRule="auto"/>
              <w:rPr>
                <w:rFonts w:ascii="Times New Roman" w:hAnsi="Times New Roman"/>
                <w:sz w:val="24"/>
                <w:szCs w:val="24"/>
              </w:rPr>
            </w:pPr>
            <w:r>
              <w:rPr>
                <w:rFonts w:ascii="Times New Roman" w:hAnsi="Times New Roman"/>
                <w:sz w:val="24"/>
                <w:szCs w:val="24"/>
              </w:rPr>
              <w:t>(priemonės kaina),  (Eur su PVM)</w:t>
            </w:r>
          </w:p>
        </w:tc>
      </w:tr>
      <w:tr w:rsidR="00E92848" w14:paraId="4BC4245C" w14:textId="77777777" w:rsidTr="00E92848">
        <w:trPr>
          <w:trHeight w:val="197"/>
        </w:trPr>
        <w:tc>
          <w:tcPr>
            <w:tcW w:w="1153" w:type="dxa"/>
            <w:gridSpan w:val="2"/>
            <w:vMerge/>
            <w:tcBorders>
              <w:top w:val="single" w:sz="4" w:space="0" w:color="auto"/>
              <w:left w:val="single" w:sz="4" w:space="0" w:color="auto"/>
              <w:bottom w:val="single" w:sz="4" w:space="0" w:color="auto"/>
              <w:right w:val="single" w:sz="4" w:space="0" w:color="auto"/>
            </w:tcBorders>
            <w:vAlign w:val="center"/>
            <w:hideMark/>
          </w:tcPr>
          <w:p w14:paraId="37BD9091" w14:textId="77777777" w:rsidR="00E92848" w:rsidRDefault="00E92848">
            <w:pPr>
              <w:spacing w:after="0" w:line="240" w:lineRule="auto"/>
              <w:rPr>
                <w:rFonts w:ascii="Times New Roman" w:eastAsia="Calibri" w:hAnsi="Times New Roman"/>
                <w:sz w:val="24"/>
                <w:szCs w:val="24"/>
                <w:lang w:eastAsia="en-US"/>
              </w:rPr>
            </w:pPr>
          </w:p>
        </w:tc>
        <w:tc>
          <w:tcPr>
            <w:tcW w:w="6786" w:type="dxa"/>
            <w:gridSpan w:val="2"/>
            <w:tcBorders>
              <w:top w:val="single" w:sz="4" w:space="0" w:color="auto"/>
              <w:left w:val="single" w:sz="4" w:space="0" w:color="auto"/>
              <w:bottom w:val="single" w:sz="4" w:space="0" w:color="auto"/>
              <w:right w:val="single" w:sz="4" w:space="0" w:color="auto"/>
            </w:tcBorders>
            <w:hideMark/>
          </w:tcPr>
          <w:p w14:paraId="7E5FE75C" w14:textId="77777777" w:rsidR="00E92848" w:rsidRDefault="00E92848">
            <w:pPr>
              <w:pStyle w:val="ListParagraph"/>
              <w:spacing w:after="0" w:line="240" w:lineRule="auto"/>
              <w:ind w:left="0"/>
              <w:rPr>
                <w:rFonts w:ascii="Times New Roman" w:eastAsia="Calibri" w:hAnsi="Times New Roman"/>
                <w:sz w:val="24"/>
                <w:szCs w:val="24"/>
                <w:lang w:eastAsia="en-US"/>
              </w:rPr>
            </w:pPr>
            <w:r>
              <w:rPr>
                <w:rFonts w:ascii="Times New Roman" w:eastAsia="Calibri" w:hAnsi="Times New Roman"/>
                <w:sz w:val="24"/>
                <w:szCs w:val="24"/>
                <w:lang w:eastAsia="en-US"/>
              </w:rPr>
              <w:t>4.2.1.2.</w:t>
            </w:r>
            <w:r>
              <w:rPr>
                <w:rFonts w:ascii="Times New Roman" w:eastAsia="Calibri" w:hAnsi="Times New Roman"/>
                <w:i/>
                <w:sz w:val="24"/>
                <w:szCs w:val="24"/>
                <w:lang w:eastAsia="en-US"/>
              </w:rPr>
              <w:t xml:space="preserve"> (priemonės pavadinimas)</w:t>
            </w:r>
          </w:p>
        </w:tc>
        <w:tc>
          <w:tcPr>
            <w:tcW w:w="2402" w:type="dxa"/>
            <w:tcBorders>
              <w:top w:val="single" w:sz="4" w:space="0" w:color="auto"/>
              <w:left w:val="single" w:sz="4" w:space="0" w:color="auto"/>
              <w:bottom w:val="single" w:sz="4" w:space="0" w:color="auto"/>
              <w:right w:val="single" w:sz="4" w:space="0" w:color="auto"/>
            </w:tcBorders>
            <w:hideMark/>
          </w:tcPr>
          <w:p w14:paraId="403BA8B6" w14:textId="77777777" w:rsidR="00E92848" w:rsidRDefault="00E92848">
            <w:pPr>
              <w:pStyle w:val="ListParagraph"/>
              <w:spacing w:after="0" w:line="240" w:lineRule="auto"/>
              <w:ind w:left="72"/>
              <w:rPr>
                <w:rFonts w:ascii="Times New Roman" w:hAnsi="Times New Roman"/>
                <w:sz w:val="24"/>
                <w:szCs w:val="24"/>
              </w:rPr>
            </w:pPr>
            <w:r>
              <w:rPr>
                <w:rFonts w:ascii="Times New Roman" w:hAnsi="Times New Roman"/>
                <w:sz w:val="24"/>
                <w:szCs w:val="24"/>
              </w:rPr>
              <w:t>(priemonės kaina),  (Eur su PVM)</w:t>
            </w:r>
          </w:p>
        </w:tc>
      </w:tr>
      <w:tr w:rsidR="00E92848" w14:paraId="1A841F02" w14:textId="77777777" w:rsidTr="00E92848">
        <w:trPr>
          <w:trHeight w:val="305"/>
        </w:trPr>
        <w:tc>
          <w:tcPr>
            <w:tcW w:w="1153" w:type="dxa"/>
            <w:gridSpan w:val="2"/>
            <w:vMerge/>
            <w:tcBorders>
              <w:top w:val="single" w:sz="4" w:space="0" w:color="auto"/>
              <w:left w:val="single" w:sz="4" w:space="0" w:color="auto"/>
              <w:bottom w:val="single" w:sz="4" w:space="0" w:color="auto"/>
              <w:right w:val="single" w:sz="4" w:space="0" w:color="auto"/>
            </w:tcBorders>
            <w:vAlign w:val="center"/>
            <w:hideMark/>
          </w:tcPr>
          <w:p w14:paraId="3EB3B9E2" w14:textId="77777777" w:rsidR="00E92848" w:rsidRDefault="00E92848">
            <w:pPr>
              <w:spacing w:after="0" w:line="240" w:lineRule="auto"/>
              <w:rPr>
                <w:rFonts w:ascii="Times New Roman" w:eastAsia="Calibri" w:hAnsi="Times New Roman"/>
                <w:sz w:val="24"/>
                <w:szCs w:val="24"/>
                <w:lang w:eastAsia="en-US"/>
              </w:rPr>
            </w:pPr>
          </w:p>
        </w:tc>
        <w:tc>
          <w:tcPr>
            <w:tcW w:w="6786" w:type="dxa"/>
            <w:gridSpan w:val="2"/>
            <w:tcBorders>
              <w:top w:val="single" w:sz="4" w:space="0" w:color="auto"/>
              <w:left w:val="single" w:sz="4" w:space="0" w:color="auto"/>
              <w:bottom w:val="single" w:sz="4" w:space="0" w:color="auto"/>
              <w:right w:val="single" w:sz="4" w:space="0" w:color="auto"/>
            </w:tcBorders>
            <w:hideMark/>
          </w:tcPr>
          <w:p w14:paraId="0FEEF27D" w14:textId="77777777" w:rsidR="00E92848" w:rsidRDefault="00E92848">
            <w:pPr>
              <w:pStyle w:val="ListParagraph"/>
              <w:spacing w:after="0" w:line="240" w:lineRule="auto"/>
              <w:ind w:left="0"/>
              <w:rPr>
                <w:rFonts w:ascii="Times New Roman" w:eastAsia="Calibri" w:hAnsi="Times New Roman"/>
                <w:sz w:val="24"/>
                <w:szCs w:val="24"/>
                <w:lang w:eastAsia="en-US"/>
              </w:rPr>
            </w:pPr>
            <w:r>
              <w:rPr>
                <w:rFonts w:ascii="Times New Roman" w:eastAsia="Calibri" w:hAnsi="Times New Roman"/>
                <w:sz w:val="24"/>
                <w:szCs w:val="24"/>
                <w:lang w:eastAsia="en-US"/>
              </w:rPr>
              <w:t>4.2.1.3.</w:t>
            </w:r>
            <w:r>
              <w:rPr>
                <w:rFonts w:ascii="Times New Roman" w:eastAsia="Calibri" w:hAnsi="Times New Roman"/>
                <w:i/>
                <w:sz w:val="24"/>
                <w:szCs w:val="24"/>
                <w:lang w:eastAsia="en-US"/>
              </w:rPr>
              <w:t xml:space="preserve"> (priemonės pavadinimas)</w:t>
            </w:r>
          </w:p>
        </w:tc>
        <w:tc>
          <w:tcPr>
            <w:tcW w:w="2402" w:type="dxa"/>
            <w:tcBorders>
              <w:top w:val="single" w:sz="4" w:space="0" w:color="auto"/>
              <w:left w:val="single" w:sz="4" w:space="0" w:color="auto"/>
              <w:bottom w:val="single" w:sz="4" w:space="0" w:color="auto"/>
              <w:right w:val="single" w:sz="4" w:space="0" w:color="auto"/>
            </w:tcBorders>
            <w:hideMark/>
          </w:tcPr>
          <w:p w14:paraId="5CD961A7" w14:textId="77777777" w:rsidR="00E92848" w:rsidRDefault="00E92848">
            <w:pPr>
              <w:pStyle w:val="ListParagraph"/>
              <w:spacing w:after="0" w:line="240" w:lineRule="auto"/>
              <w:ind w:left="72"/>
              <w:rPr>
                <w:rFonts w:ascii="Times New Roman" w:hAnsi="Times New Roman"/>
                <w:sz w:val="24"/>
                <w:szCs w:val="24"/>
              </w:rPr>
            </w:pPr>
            <w:r>
              <w:rPr>
                <w:rFonts w:ascii="Times New Roman" w:hAnsi="Times New Roman"/>
                <w:sz w:val="24"/>
                <w:szCs w:val="24"/>
              </w:rPr>
              <w:t>(priemonės kaina),  (Eur su PVM)</w:t>
            </w:r>
          </w:p>
        </w:tc>
      </w:tr>
      <w:tr w:rsidR="00E92848" w14:paraId="13E08737" w14:textId="77777777" w:rsidTr="00E92848">
        <w:trPr>
          <w:trHeight w:val="315"/>
        </w:trPr>
        <w:tc>
          <w:tcPr>
            <w:tcW w:w="1153" w:type="dxa"/>
            <w:gridSpan w:val="2"/>
            <w:vMerge/>
            <w:tcBorders>
              <w:top w:val="single" w:sz="4" w:space="0" w:color="auto"/>
              <w:left w:val="single" w:sz="4" w:space="0" w:color="auto"/>
              <w:bottom w:val="single" w:sz="4" w:space="0" w:color="auto"/>
              <w:right w:val="single" w:sz="4" w:space="0" w:color="auto"/>
            </w:tcBorders>
            <w:vAlign w:val="center"/>
            <w:hideMark/>
          </w:tcPr>
          <w:p w14:paraId="59A65350" w14:textId="77777777" w:rsidR="00E92848" w:rsidRDefault="00E92848">
            <w:pPr>
              <w:spacing w:after="0" w:line="240" w:lineRule="auto"/>
              <w:rPr>
                <w:rFonts w:ascii="Times New Roman" w:eastAsia="Calibri" w:hAnsi="Times New Roman"/>
                <w:sz w:val="24"/>
                <w:szCs w:val="24"/>
                <w:lang w:eastAsia="en-US"/>
              </w:rPr>
            </w:pPr>
          </w:p>
        </w:tc>
        <w:tc>
          <w:tcPr>
            <w:tcW w:w="6786" w:type="dxa"/>
            <w:gridSpan w:val="2"/>
            <w:tcBorders>
              <w:top w:val="single" w:sz="4" w:space="0" w:color="auto"/>
              <w:left w:val="single" w:sz="4" w:space="0" w:color="auto"/>
              <w:bottom w:val="single" w:sz="4" w:space="0" w:color="auto"/>
              <w:right w:val="single" w:sz="4" w:space="0" w:color="auto"/>
            </w:tcBorders>
            <w:hideMark/>
          </w:tcPr>
          <w:p w14:paraId="5CD6F7C2" w14:textId="77777777" w:rsidR="00E92848" w:rsidRDefault="00E92848">
            <w:pPr>
              <w:pStyle w:val="ListParagraph"/>
              <w:spacing w:after="0" w:line="240" w:lineRule="auto"/>
              <w:ind w:left="0"/>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2402" w:type="dxa"/>
            <w:tcBorders>
              <w:top w:val="single" w:sz="4" w:space="0" w:color="auto"/>
              <w:left w:val="single" w:sz="4" w:space="0" w:color="auto"/>
              <w:bottom w:val="single" w:sz="4" w:space="0" w:color="auto"/>
              <w:right w:val="single" w:sz="4" w:space="0" w:color="auto"/>
            </w:tcBorders>
          </w:tcPr>
          <w:p w14:paraId="3DEBA332" w14:textId="77777777" w:rsidR="00E92848" w:rsidRDefault="00E92848">
            <w:pPr>
              <w:pStyle w:val="ListParagraph"/>
              <w:spacing w:after="0" w:line="240" w:lineRule="auto"/>
              <w:rPr>
                <w:rFonts w:ascii="Times New Roman" w:hAnsi="Times New Roman"/>
                <w:sz w:val="24"/>
                <w:szCs w:val="24"/>
              </w:rPr>
            </w:pPr>
          </w:p>
        </w:tc>
      </w:tr>
      <w:tr w:rsidR="00C832B5" w14:paraId="3C1B3988" w14:textId="77777777" w:rsidTr="00E92848">
        <w:trPr>
          <w:trHeight w:val="554"/>
        </w:trPr>
        <w:tc>
          <w:tcPr>
            <w:tcW w:w="7939" w:type="dxa"/>
            <w:gridSpan w:val="4"/>
            <w:tcBorders>
              <w:top w:val="single" w:sz="4" w:space="0" w:color="auto"/>
              <w:left w:val="single" w:sz="4" w:space="0" w:color="auto"/>
              <w:bottom w:val="single" w:sz="4" w:space="0" w:color="auto"/>
              <w:right w:val="single" w:sz="4" w:space="0" w:color="auto"/>
            </w:tcBorders>
          </w:tcPr>
          <w:p w14:paraId="27AFF87D" w14:textId="44110AD0" w:rsidR="00C832B5" w:rsidRPr="00510674" w:rsidRDefault="00510674" w:rsidP="00E92848">
            <w:pPr>
              <w:pStyle w:val="ListParagraph"/>
              <w:numPr>
                <w:ilvl w:val="1"/>
                <w:numId w:val="3"/>
              </w:numPr>
              <w:spacing w:after="0" w:line="240" w:lineRule="auto"/>
              <w:rPr>
                <w:rFonts w:ascii="Times New Roman" w:hAnsi="Times New Roman"/>
                <w:b/>
                <w:sz w:val="24"/>
                <w:szCs w:val="24"/>
              </w:rPr>
            </w:pPr>
            <w:r w:rsidRPr="00510674">
              <w:rPr>
                <w:rFonts w:ascii="Times New Roman" w:hAnsi="Times New Roman"/>
                <w:b/>
                <w:sz w:val="24"/>
                <w:szCs w:val="24"/>
              </w:rPr>
              <w:t>Kiti veiksniai turintys įtakos valstybės paramos apskaičiavimui</w:t>
            </w:r>
            <w:r w:rsidR="00C832B5" w:rsidRPr="00510674">
              <w:rPr>
                <w:rFonts w:ascii="Times New Roman" w:hAnsi="Times New Roman"/>
                <w:b/>
                <w:sz w:val="24"/>
                <w:szCs w:val="24"/>
              </w:rPr>
              <w:t>:</w:t>
            </w:r>
          </w:p>
        </w:tc>
        <w:tc>
          <w:tcPr>
            <w:tcW w:w="2402" w:type="dxa"/>
            <w:tcBorders>
              <w:top w:val="single" w:sz="4" w:space="0" w:color="auto"/>
              <w:left w:val="single" w:sz="4" w:space="0" w:color="auto"/>
              <w:bottom w:val="single" w:sz="4" w:space="0" w:color="auto"/>
              <w:right w:val="single" w:sz="4" w:space="0" w:color="auto"/>
            </w:tcBorders>
          </w:tcPr>
          <w:p w14:paraId="24DC8D08" w14:textId="77777777" w:rsidR="00C832B5" w:rsidRDefault="00C832B5">
            <w:pPr>
              <w:pStyle w:val="ListParagraph"/>
              <w:spacing w:after="0" w:line="240" w:lineRule="auto"/>
              <w:ind w:left="0"/>
              <w:rPr>
                <w:rFonts w:ascii="Times New Roman" w:hAnsi="Times New Roman"/>
                <w:sz w:val="24"/>
                <w:szCs w:val="24"/>
              </w:rPr>
            </w:pPr>
          </w:p>
        </w:tc>
      </w:tr>
      <w:tr w:rsidR="00E92848" w14:paraId="2808BF6E" w14:textId="77777777" w:rsidTr="00E92848">
        <w:trPr>
          <w:trHeight w:val="554"/>
        </w:trPr>
        <w:tc>
          <w:tcPr>
            <w:tcW w:w="7939" w:type="dxa"/>
            <w:gridSpan w:val="4"/>
            <w:tcBorders>
              <w:top w:val="single" w:sz="4" w:space="0" w:color="auto"/>
              <w:left w:val="single" w:sz="4" w:space="0" w:color="auto"/>
              <w:bottom w:val="single" w:sz="4" w:space="0" w:color="auto"/>
              <w:right w:val="single" w:sz="4" w:space="0" w:color="auto"/>
            </w:tcBorders>
            <w:hideMark/>
          </w:tcPr>
          <w:p w14:paraId="7B7AF723" w14:textId="77777777" w:rsidR="00E92848" w:rsidRPr="00510674" w:rsidRDefault="00E92848" w:rsidP="00C832B5">
            <w:pPr>
              <w:pStyle w:val="ListParagraph"/>
              <w:numPr>
                <w:ilvl w:val="2"/>
                <w:numId w:val="3"/>
              </w:numPr>
              <w:spacing w:after="0" w:line="240" w:lineRule="auto"/>
              <w:rPr>
                <w:rFonts w:ascii="Times New Roman" w:hAnsi="Times New Roman"/>
                <w:sz w:val="24"/>
                <w:szCs w:val="24"/>
              </w:rPr>
            </w:pPr>
            <w:r w:rsidRPr="00510674">
              <w:rPr>
                <w:rFonts w:ascii="Times New Roman" w:hAnsi="Times New Roman"/>
                <w:sz w:val="24"/>
                <w:szCs w:val="24"/>
              </w:rPr>
              <w:t>Investicijoms tenkanti atvirkštinio PVM suma, Eur</w:t>
            </w:r>
          </w:p>
        </w:tc>
        <w:tc>
          <w:tcPr>
            <w:tcW w:w="2402" w:type="dxa"/>
            <w:tcBorders>
              <w:top w:val="single" w:sz="4" w:space="0" w:color="auto"/>
              <w:left w:val="single" w:sz="4" w:space="0" w:color="auto"/>
              <w:bottom w:val="single" w:sz="4" w:space="0" w:color="auto"/>
              <w:right w:val="single" w:sz="4" w:space="0" w:color="auto"/>
            </w:tcBorders>
          </w:tcPr>
          <w:p w14:paraId="3767E6A9" w14:textId="77777777" w:rsidR="00E92848" w:rsidRDefault="00E92848">
            <w:pPr>
              <w:pStyle w:val="ListParagraph"/>
              <w:spacing w:after="0" w:line="240" w:lineRule="auto"/>
              <w:ind w:left="0"/>
              <w:rPr>
                <w:rFonts w:ascii="Times New Roman" w:hAnsi="Times New Roman"/>
                <w:sz w:val="24"/>
                <w:szCs w:val="24"/>
              </w:rPr>
            </w:pPr>
          </w:p>
        </w:tc>
      </w:tr>
      <w:tr w:rsidR="00C832B5" w14:paraId="4BC54F34" w14:textId="77777777" w:rsidTr="00E92848">
        <w:trPr>
          <w:trHeight w:val="554"/>
        </w:trPr>
        <w:tc>
          <w:tcPr>
            <w:tcW w:w="7939" w:type="dxa"/>
            <w:gridSpan w:val="4"/>
            <w:tcBorders>
              <w:top w:val="single" w:sz="4" w:space="0" w:color="auto"/>
              <w:left w:val="single" w:sz="4" w:space="0" w:color="auto"/>
              <w:bottom w:val="single" w:sz="4" w:space="0" w:color="auto"/>
              <w:right w:val="single" w:sz="4" w:space="0" w:color="auto"/>
            </w:tcBorders>
          </w:tcPr>
          <w:p w14:paraId="72A4B739" w14:textId="27B5CD1B" w:rsidR="00C832B5" w:rsidRPr="00510674" w:rsidRDefault="00C832B5" w:rsidP="00294771">
            <w:pPr>
              <w:spacing w:after="0" w:line="240" w:lineRule="auto"/>
              <w:rPr>
                <w:rFonts w:ascii="Times New Roman" w:hAnsi="Times New Roman"/>
                <w:sz w:val="24"/>
                <w:szCs w:val="24"/>
              </w:rPr>
            </w:pPr>
            <w:r w:rsidRPr="00510674">
              <w:rPr>
                <w:rFonts w:ascii="Times New Roman" w:hAnsi="Times New Roman"/>
                <w:sz w:val="24"/>
                <w:szCs w:val="24"/>
              </w:rPr>
              <w:t xml:space="preserve">4.3.2    </w:t>
            </w:r>
            <w:r w:rsidR="00510674" w:rsidRPr="00510674">
              <w:rPr>
                <w:rFonts w:ascii="Times New Roman" w:hAnsi="Times New Roman"/>
                <w:sz w:val="24"/>
                <w:szCs w:val="24"/>
              </w:rPr>
              <w:t>Taikytos finansinės sankcijos dėl netinkamo sutarties vykdymo pvz. delspinigiai, baudos. (jeigu buvo pritaikytos finansinės sankcijos, RD sutarties kaina sumažinama proporcingai nuo atliktų ir apmokėtų energinį efektyvumą didinančių ir kitų priemonių kainos</w:t>
            </w:r>
            <w:r w:rsidR="00294771" w:rsidRPr="00510674">
              <w:rPr>
                <w:rFonts w:ascii="Times New Roman" w:hAnsi="Times New Roman"/>
                <w:sz w:val="24"/>
                <w:szCs w:val="24"/>
              </w:rPr>
              <w:t>)</w:t>
            </w:r>
            <w:r w:rsidRPr="00510674">
              <w:rPr>
                <w:rFonts w:ascii="Times New Roman" w:hAnsi="Times New Roman"/>
                <w:sz w:val="24"/>
                <w:szCs w:val="24"/>
              </w:rPr>
              <w:t>, suma su PVM, Eur</w:t>
            </w:r>
            <w:r w:rsidR="00510674">
              <w:rPr>
                <w:rFonts w:ascii="Times New Roman" w:hAnsi="Times New Roman"/>
                <w:sz w:val="24"/>
                <w:szCs w:val="24"/>
              </w:rPr>
              <w:t>.</w:t>
            </w:r>
          </w:p>
        </w:tc>
        <w:tc>
          <w:tcPr>
            <w:tcW w:w="2402" w:type="dxa"/>
            <w:tcBorders>
              <w:top w:val="single" w:sz="4" w:space="0" w:color="auto"/>
              <w:left w:val="single" w:sz="4" w:space="0" w:color="auto"/>
              <w:bottom w:val="single" w:sz="4" w:space="0" w:color="auto"/>
              <w:right w:val="single" w:sz="4" w:space="0" w:color="auto"/>
            </w:tcBorders>
          </w:tcPr>
          <w:p w14:paraId="341604DD" w14:textId="77777777" w:rsidR="00C832B5" w:rsidRDefault="00C832B5">
            <w:pPr>
              <w:pStyle w:val="ListParagraph"/>
              <w:spacing w:after="0" w:line="240" w:lineRule="auto"/>
              <w:ind w:left="0"/>
              <w:rPr>
                <w:rFonts w:ascii="Times New Roman" w:hAnsi="Times New Roman"/>
                <w:sz w:val="24"/>
                <w:szCs w:val="24"/>
              </w:rPr>
            </w:pPr>
          </w:p>
        </w:tc>
      </w:tr>
      <w:tr w:rsidR="00E92848" w14:paraId="32D06A09" w14:textId="77777777" w:rsidTr="00E92848">
        <w:trPr>
          <w:trHeight w:val="554"/>
        </w:trPr>
        <w:tc>
          <w:tcPr>
            <w:tcW w:w="7939" w:type="dxa"/>
            <w:gridSpan w:val="4"/>
            <w:tcBorders>
              <w:top w:val="single" w:sz="4" w:space="0" w:color="auto"/>
              <w:left w:val="single" w:sz="4" w:space="0" w:color="auto"/>
              <w:bottom w:val="single" w:sz="4" w:space="0" w:color="auto"/>
              <w:right w:val="single" w:sz="4" w:space="0" w:color="auto"/>
            </w:tcBorders>
            <w:hideMark/>
          </w:tcPr>
          <w:p w14:paraId="6B7C4B37" w14:textId="77777777" w:rsidR="00E92848" w:rsidRPr="00673AD7" w:rsidRDefault="00E92848" w:rsidP="00E92848">
            <w:pPr>
              <w:pStyle w:val="ListParagraph"/>
              <w:numPr>
                <w:ilvl w:val="1"/>
                <w:numId w:val="3"/>
              </w:numPr>
              <w:spacing w:after="0" w:line="240" w:lineRule="auto"/>
              <w:rPr>
                <w:rFonts w:ascii="Times New Roman" w:hAnsi="Times New Roman"/>
                <w:b/>
                <w:sz w:val="24"/>
                <w:szCs w:val="24"/>
              </w:rPr>
            </w:pPr>
            <w:r w:rsidRPr="00673AD7">
              <w:rPr>
                <w:rFonts w:ascii="Times New Roman" w:hAnsi="Times New Roman"/>
                <w:b/>
                <w:sz w:val="24"/>
                <w:szCs w:val="24"/>
              </w:rPr>
              <w:t>Bendra investicijų, tenkančių energinį efektyvumą didinančioms priemonėms, suma (įvertinus atvirkštinį PVM ir pagal faktiškai patirtas išlaidas), (Eur su PVM)</w:t>
            </w:r>
            <w:r w:rsidR="00401D6C" w:rsidRPr="00673AD7">
              <w:rPr>
                <w:rFonts w:ascii="Times New Roman" w:hAnsi="Times New Roman"/>
                <w:b/>
                <w:sz w:val="24"/>
                <w:szCs w:val="24"/>
              </w:rPr>
              <w:t>, iš jų</w:t>
            </w:r>
            <w:r w:rsidRPr="00673AD7">
              <w:rPr>
                <w:rFonts w:ascii="Times New Roman" w:hAnsi="Times New Roman"/>
                <w:b/>
                <w:sz w:val="24"/>
                <w:szCs w:val="24"/>
              </w:rPr>
              <w:t>:</w:t>
            </w:r>
          </w:p>
        </w:tc>
        <w:tc>
          <w:tcPr>
            <w:tcW w:w="2402" w:type="dxa"/>
            <w:tcBorders>
              <w:top w:val="single" w:sz="4" w:space="0" w:color="auto"/>
              <w:left w:val="single" w:sz="4" w:space="0" w:color="auto"/>
              <w:bottom w:val="single" w:sz="4" w:space="0" w:color="auto"/>
              <w:right w:val="single" w:sz="4" w:space="0" w:color="auto"/>
            </w:tcBorders>
          </w:tcPr>
          <w:p w14:paraId="1A5E6835" w14:textId="77777777" w:rsidR="00E92848" w:rsidRDefault="00E92848">
            <w:pPr>
              <w:pStyle w:val="ListParagraph"/>
              <w:spacing w:after="0" w:line="240" w:lineRule="auto"/>
              <w:ind w:left="0"/>
              <w:rPr>
                <w:rFonts w:ascii="Times New Roman" w:hAnsi="Times New Roman"/>
                <w:sz w:val="24"/>
                <w:szCs w:val="24"/>
              </w:rPr>
            </w:pPr>
          </w:p>
        </w:tc>
      </w:tr>
      <w:tr w:rsidR="00E92848" w14:paraId="14972BF5" w14:textId="77777777" w:rsidTr="00E92848">
        <w:trPr>
          <w:trHeight w:val="539"/>
        </w:trPr>
        <w:tc>
          <w:tcPr>
            <w:tcW w:w="7939" w:type="dxa"/>
            <w:gridSpan w:val="4"/>
            <w:tcBorders>
              <w:top w:val="single" w:sz="4" w:space="0" w:color="auto"/>
              <w:left w:val="single" w:sz="4" w:space="0" w:color="auto"/>
              <w:bottom w:val="single" w:sz="4" w:space="0" w:color="auto"/>
              <w:right w:val="single" w:sz="4" w:space="0" w:color="auto"/>
            </w:tcBorders>
            <w:hideMark/>
          </w:tcPr>
          <w:p w14:paraId="00809844" w14:textId="77777777" w:rsidR="00E92848" w:rsidRDefault="00E92848" w:rsidP="00E92848">
            <w:pPr>
              <w:pStyle w:val="ListParagraph"/>
              <w:numPr>
                <w:ilvl w:val="2"/>
                <w:numId w:val="3"/>
              </w:numPr>
              <w:spacing w:after="0" w:line="240" w:lineRule="auto"/>
              <w:rPr>
                <w:rFonts w:ascii="Times New Roman" w:hAnsi="Times New Roman"/>
                <w:sz w:val="24"/>
                <w:szCs w:val="24"/>
              </w:rPr>
            </w:pPr>
            <w:r>
              <w:rPr>
                <w:rFonts w:ascii="Times New Roman" w:hAnsi="Times New Roman"/>
                <w:sz w:val="24"/>
                <w:szCs w:val="24"/>
              </w:rPr>
              <w:t>Suma, kurią apmokėjo butų ir kitų patalpų savininkai savo lėšomis, (Eur su PVM):</w:t>
            </w:r>
          </w:p>
        </w:tc>
        <w:tc>
          <w:tcPr>
            <w:tcW w:w="2402" w:type="dxa"/>
            <w:tcBorders>
              <w:top w:val="single" w:sz="4" w:space="0" w:color="auto"/>
              <w:left w:val="single" w:sz="4" w:space="0" w:color="auto"/>
              <w:bottom w:val="single" w:sz="4" w:space="0" w:color="auto"/>
              <w:right w:val="single" w:sz="4" w:space="0" w:color="auto"/>
            </w:tcBorders>
          </w:tcPr>
          <w:p w14:paraId="605E16A2" w14:textId="77777777" w:rsidR="00E92848" w:rsidRDefault="00E92848">
            <w:pPr>
              <w:pStyle w:val="ListParagraph"/>
              <w:spacing w:after="0" w:line="240" w:lineRule="auto"/>
              <w:ind w:left="0"/>
              <w:rPr>
                <w:rFonts w:ascii="Times New Roman" w:hAnsi="Times New Roman"/>
                <w:sz w:val="24"/>
                <w:szCs w:val="24"/>
              </w:rPr>
            </w:pPr>
          </w:p>
        </w:tc>
      </w:tr>
      <w:tr w:rsidR="00E92848" w14:paraId="14D6DA39" w14:textId="77777777" w:rsidTr="00E92848">
        <w:trPr>
          <w:trHeight w:val="554"/>
        </w:trPr>
        <w:tc>
          <w:tcPr>
            <w:tcW w:w="7939" w:type="dxa"/>
            <w:gridSpan w:val="4"/>
            <w:tcBorders>
              <w:top w:val="single" w:sz="4" w:space="0" w:color="auto"/>
              <w:left w:val="single" w:sz="4" w:space="0" w:color="auto"/>
              <w:bottom w:val="single" w:sz="4" w:space="0" w:color="auto"/>
              <w:right w:val="single" w:sz="4" w:space="0" w:color="auto"/>
            </w:tcBorders>
            <w:hideMark/>
          </w:tcPr>
          <w:p w14:paraId="067E128D" w14:textId="77777777" w:rsidR="00E92848" w:rsidRDefault="00E92848" w:rsidP="00E92848">
            <w:pPr>
              <w:pStyle w:val="ListParagraph"/>
              <w:numPr>
                <w:ilvl w:val="2"/>
                <w:numId w:val="3"/>
              </w:numPr>
              <w:spacing w:after="0" w:line="240" w:lineRule="auto"/>
              <w:rPr>
                <w:rFonts w:ascii="Times New Roman" w:hAnsi="Times New Roman"/>
                <w:sz w:val="24"/>
                <w:szCs w:val="24"/>
              </w:rPr>
            </w:pPr>
            <w:r>
              <w:rPr>
                <w:rFonts w:ascii="Times New Roman" w:hAnsi="Times New Roman"/>
                <w:sz w:val="24"/>
                <w:szCs w:val="24"/>
              </w:rPr>
              <w:t>Suma, kuri buvo apmokėta lengvatinio kredito lėšomis, (Eur su PVM):</w:t>
            </w:r>
          </w:p>
        </w:tc>
        <w:tc>
          <w:tcPr>
            <w:tcW w:w="2402" w:type="dxa"/>
            <w:tcBorders>
              <w:top w:val="single" w:sz="4" w:space="0" w:color="auto"/>
              <w:left w:val="single" w:sz="4" w:space="0" w:color="auto"/>
              <w:bottom w:val="single" w:sz="4" w:space="0" w:color="auto"/>
              <w:right w:val="single" w:sz="4" w:space="0" w:color="auto"/>
            </w:tcBorders>
          </w:tcPr>
          <w:p w14:paraId="2D9A55B5" w14:textId="77777777" w:rsidR="00E92848" w:rsidRDefault="00E92848">
            <w:pPr>
              <w:pStyle w:val="ListParagraph"/>
              <w:spacing w:after="0" w:line="240" w:lineRule="auto"/>
              <w:ind w:left="0"/>
              <w:rPr>
                <w:rFonts w:ascii="Times New Roman" w:hAnsi="Times New Roman"/>
                <w:sz w:val="24"/>
                <w:szCs w:val="24"/>
              </w:rPr>
            </w:pPr>
          </w:p>
        </w:tc>
      </w:tr>
      <w:tr w:rsidR="00E92848" w14:paraId="53F0AF8E" w14:textId="77777777" w:rsidTr="00E92848">
        <w:trPr>
          <w:trHeight w:val="539"/>
        </w:trPr>
        <w:tc>
          <w:tcPr>
            <w:tcW w:w="7939" w:type="dxa"/>
            <w:gridSpan w:val="4"/>
            <w:tcBorders>
              <w:top w:val="single" w:sz="4" w:space="0" w:color="auto"/>
              <w:left w:val="single" w:sz="4" w:space="0" w:color="auto"/>
              <w:bottom w:val="single" w:sz="4" w:space="0" w:color="auto"/>
              <w:right w:val="single" w:sz="4" w:space="0" w:color="auto"/>
            </w:tcBorders>
            <w:hideMark/>
          </w:tcPr>
          <w:p w14:paraId="117E6B8A" w14:textId="77777777" w:rsidR="00E92848" w:rsidRPr="00673AD7" w:rsidRDefault="00E92848" w:rsidP="00E92848">
            <w:pPr>
              <w:pStyle w:val="ListParagraph"/>
              <w:numPr>
                <w:ilvl w:val="1"/>
                <w:numId w:val="3"/>
              </w:numPr>
              <w:spacing w:after="0" w:line="240" w:lineRule="auto"/>
              <w:rPr>
                <w:rFonts w:ascii="Times New Roman" w:hAnsi="Times New Roman"/>
                <w:b/>
                <w:sz w:val="24"/>
                <w:szCs w:val="24"/>
              </w:rPr>
            </w:pPr>
            <w:r w:rsidRPr="00673AD7">
              <w:rPr>
                <w:rFonts w:ascii="Times New Roman" w:hAnsi="Times New Roman"/>
                <w:b/>
                <w:sz w:val="24"/>
                <w:szCs w:val="24"/>
              </w:rPr>
              <w:t xml:space="preserve">Valstybės paramos dalis, sudaranti </w:t>
            </w:r>
            <w:r w:rsidR="00A27153" w:rsidRPr="00673AD7">
              <w:rPr>
                <w:rFonts w:ascii="Times New Roman" w:hAnsi="Times New Roman"/>
                <w:b/>
                <w:sz w:val="24"/>
                <w:szCs w:val="24"/>
              </w:rPr>
              <w:t>30</w:t>
            </w:r>
            <w:r w:rsidRPr="00673AD7">
              <w:rPr>
                <w:rFonts w:ascii="Times New Roman" w:hAnsi="Times New Roman"/>
                <w:b/>
                <w:sz w:val="24"/>
                <w:szCs w:val="24"/>
              </w:rPr>
              <w:t xml:space="preserve"> procentų investicijų energinį efektyvumą didinančioms priemonėms, (Eur su PVM)</w:t>
            </w:r>
            <w:r w:rsidR="00401D6C" w:rsidRPr="00673AD7">
              <w:rPr>
                <w:rFonts w:ascii="Times New Roman" w:hAnsi="Times New Roman"/>
                <w:b/>
                <w:sz w:val="24"/>
                <w:szCs w:val="24"/>
              </w:rPr>
              <w:t>, iš jų</w:t>
            </w:r>
            <w:r w:rsidRPr="00673AD7">
              <w:rPr>
                <w:rFonts w:ascii="Times New Roman" w:hAnsi="Times New Roman"/>
                <w:b/>
                <w:sz w:val="24"/>
                <w:szCs w:val="24"/>
              </w:rPr>
              <w:t>:</w:t>
            </w:r>
          </w:p>
        </w:tc>
        <w:tc>
          <w:tcPr>
            <w:tcW w:w="2402" w:type="dxa"/>
            <w:tcBorders>
              <w:top w:val="single" w:sz="4" w:space="0" w:color="auto"/>
              <w:left w:val="single" w:sz="4" w:space="0" w:color="auto"/>
              <w:bottom w:val="single" w:sz="4" w:space="0" w:color="auto"/>
              <w:right w:val="single" w:sz="4" w:space="0" w:color="auto"/>
            </w:tcBorders>
          </w:tcPr>
          <w:p w14:paraId="39F054C4" w14:textId="77777777" w:rsidR="00E92848" w:rsidRDefault="00E92848">
            <w:pPr>
              <w:pStyle w:val="ListParagraph"/>
              <w:spacing w:after="0" w:line="240" w:lineRule="auto"/>
              <w:ind w:left="0"/>
              <w:rPr>
                <w:rFonts w:ascii="Times New Roman" w:hAnsi="Times New Roman"/>
                <w:sz w:val="24"/>
                <w:szCs w:val="24"/>
              </w:rPr>
            </w:pPr>
          </w:p>
        </w:tc>
      </w:tr>
      <w:tr w:rsidR="00E92848" w14:paraId="0FFA2052" w14:textId="77777777" w:rsidTr="00E92848">
        <w:trPr>
          <w:trHeight w:val="824"/>
        </w:trPr>
        <w:tc>
          <w:tcPr>
            <w:tcW w:w="7939" w:type="dxa"/>
            <w:gridSpan w:val="4"/>
            <w:tcBorders>
              <w:top w:val="single" w:sz="4" w:space="0" w:color="auto"/>
              <w:left w:val="single" w:sz="4" w:space="0" w:color="auto"/>
              <w:bottom w:val="single" w:sz="4" w:space="0" w:color="auto"/>
              <w:right w:val="single" w:sz="4" w:space="0" w:color="auto"/>
            </w:tcBorders>
            <w:hideMark/>
          </w:tcPr>
          <w:p w14:paraId="538BB7F2" w14:textId="77777777" w:rsidR="00E92848" w:rsidRDefault="00E92848" w:rsidP="00E92848">
            <w:pPr>
              <w:pStyle w:val="ListParagraph"/>
              <w:numPr>
                <w:ilvl w:val="2"/>
                <w:numId w:val="3"/>
              </w:numPr>
              <w:spacing w:after="0" w:line="240" w:lineRule="auto"/>
              <w:rPr>
                <w:rFonts w:ascii="Times New Roman" w:hAnsi="Times New Roman"/>
                <w:sz w:val="24"/>
                <w:szCs w:val="24"/>
              </w:rPr>
            </w:pPr>
            <w:r>
              <w:rPr>
                <w:rFonts w:ascii="Times New Roman" w:hAnsi="Times New Roman"/>
                <w:sz w:val="24"/>
                <w:szCs w:val="24"/>
              </w:rPr>
              <w:t>Valstybės paramos dalis, tenkanti investicijoms, apmokėtoms butų ir kitų patalpų savininkų lėšomis, (Eur su PVM)</w:t>
            </w:r>
          </w:p>
        </w:tc>
        <w:tc>
          <w:tcPr>
            <w:tcW w:w="2402" w:type="dxa"/>
            <w:tcBorders>
              <w:top w:val="single" w:sz="4" w:space="0" w:color="auto"/>
              <w:left w:val="single" w:sz="4" w:space="0" w:color="auto"/>
              <w:bottom w:val="single" w:sz="4" w:space="0" w:color="auto"/>
              <w:right w:val="single" w:sz="4" w:space="0" w:color="auto"/>
            </w:tcBorders>
          </w:tcPr>
          <w:p w14:paraId="321CA531" w14:textId="77777777" w:rsidR="00E92848" w:rsidRDefault="00E92848">
            <w:pPr>
              <w:pStyle w:val="ListParagraph"/>
              <w:spacing w:after="0" w:line="240" w:lineRule="auto"/>
              <w:ind w:left="0"/>
              <w:rPr>
                <w:rFonts w:ascii="Times New Roman" w:hAnsi="Times New Roman"/>
                <w:sz w:val="24"/>
                <w:szCs w:val="24"/>
              </w:rPr>
            </w:pPr>
          </w:p>
        </w:tc>
      </w:tr>
      <w:tr w:rsidR="00E92848" w14:paraId="680E5284" w14:textId="77777777" w:rsidTr="00E92848">
        <w:trPr>
          <w:trHeight w:val="270"/>
        </w:trPr>
        <w:tc>
          <w:tcPr>
            <w:tcW w:w="7939" w:type="dxa"/>
            <w:gridSpan w:val="4"/>
            <w:tcBorders>
              <w:top w:val="single" w:sz="4" w:space="0" w:color="auto"/>
              <w:left w:val="single" w:sz="4" w:space="0" w:color="auto"/>
              <w:bottom w:val="single" w:sz="4" w:space="0" w:color="auto"/>
              <w:right w:val="single" w:sz="4" w:space="0" w:color="auto"/>
            </w:tcBorders>
            <w:hideMark/>
          </w:tcPr>
          <w:p w14:paraId="09B6A343" w14:textId="77777777" w:rsidR="00E92848" w:rsidRDefault="00E92848" w:rsidP="00E92848">
            <w:pPr>
              <w:pStyle w:val="ListParagraph"/>
              <w:numPr>
                <w:ilvl w:val="2"/>
                <w:numId w:val="3"/>
              </w:numPr>
              <w:spacing w:after="0" w:line="240" w:lineRule="auto"/>
              <w:rPr>
                <w:rFonts w:ascii="Times New Roman" w:hAnsi="Times New Roman"/>
                <w:sz w:val="24"/>
                <w:szCs w:val="24"/>
              </w:rPr>
            </w:pPr>
            <w:r>
              <w:rPr>
                <w:rFonts w:ascii="Times New Roman" w:hAnsi="Times New Roman"/>
                <w:sz w:val="24"/>
                <w:szCs w:val="24"/>
              </w:rPr>
              <w:t>Valstybės paramos dalis, tenkanti investicijoms, apmokėtoms skolintomis (lengvatinio kredito) lėšomis, (Eur su PVM):</w:t>
            </w:r>
          </w:p>
        </w:tc>
        <w:tc>
          <w:tcPr>
            <w:tcW w:w="2402" w:type="dxa"/>
            <w:tcBorders>
              <w:top w:val="single" w:sz="4" w:space="0" w:color="auto"/>
              <w:left w:val="single" w:sz="4" w:space="0" w:color="auto"/>
              <w:bottom w:val="single" w:sz="4" w:space="0" w:color="auto"/>
              <w:right w:val="single" w:sz="4" w:space="0" w:color="auto"/>
            </w:tcBorders>
          </w:tcPr>
          <w:p w14:paraId="3EA20108" w14:textId="77777777" w:rsidR="00E92848" w:rsidRDefault="00E92848">
            <w:pPr>
              <w:pStyle w:val="ListParagraph"/>
              <w:spacing w:after="0" w:line="240" w:lineRule="auto"/>
              <w:ind w:left="0"/>
              <w:rPr>
                <w:rFonts w:ascii="Times New Roman" w:hAnsi="Times New Roman"/>
                <w:sz w:val="24"/>
                <w:szCs w:val="24"/>
              </w:rPr>
            </w:pPr>
          </w:p>
        </w:tc>
      </w:tr>
      <w:tr w:rsidR="009E4053" w14:paraId="3F166579" w14:textId="77777777" w:rsidTr="00E92848">
        <w:trPr>
          <w:trHeight w:val="270"/>
        </w:trPr>
        <w:tc>
          <w:tcPr>
            <w:tcW w:w="7939" w:type="dxa"/>
            <w:gridSpan w:val="4"/>
            <w:tcBorders>
              <w:top w:val="single" w:sz="4" w:space="0" w:color="auto"/>
              <w:left w:val="single" w:sz="4" w:space="0" w:color="auto"/>
              <w:bottom w:val="single" w:sz="4" w:space="0" w:color="auto"/>
              <w:right w:val="single" w:sz="4" w:space="0" w:color="auto"/>
            </w:tcBorders>
          </w:tcPr>
          <w:p w14:paraId="08807E27" w14:textId="77777777" w:rsidR="009E4053" w:rsidRPr="00673AD7" w:rsidRDefault="009E4053" w:rsidP="009E4053">
            <w:pPr>
              <w:pStyle w:val="ListParagraph"/>
              <w:numPr>
                <w:ilvl w:val="1"/>
                <w:numId w:val="3"/>
              </w:numPr>
              <w:spacing w:after="0" w:line="240" w:lineRule="auto"/>
              <w:rPr>
                <w:rFonts w:ascii="Times New Roman" w:hAnsi="Times New Roman"/>
                <w:b/>
                <w:sz w:val="24"/>
                <w:szCs w:val="24"/>
              </w:rPr>
            </w:pPr>
            <w:r w:rsidRPr="00673AD7">
              <w:rPr>
                <w:rFonts w:ascii="Times New Roman" w:hAnsi="Times New Roman"/>
                <w:b/>
                <w:sz w:val="24"/>
                <w:szCs w:val="24"/>
              </w:rPr>
              <w:t xml:space="preserve">Valstybės paramos dalis, sudaranti 10 procentų investicijų energinį efektyvumą didinančioms priemonėms, jeigu </w:t>
            </w:r>
            <w:r w:rsidRPr="00673AD7">
              <w:rPr>
                <w:rFonts w:ascii="Times New Roman" w:hAnsi="Times New Roman"/>
                <w:b/>
                <w:color w:val="000000"/>
                <w:sz w:val="24"/>
                <w:szCs w:val="24"/>
              </w:rPr>
              <w:t xml:space="preserve">daugiabučiame name įrengiamas atskiras ar modernizuojamas esamas neautomatizuotas šilumos punktas ir įrengiami balansiniai ventiliai ant stovų (įskaitant šildymo ir (ar) karšto vandens sistemos prijungimo darbus) ir (ar) jeigu </w:t>
            </w:r>
            <w:r w:rsidRPr="00673AD7">
              <w:rPr>
                <w:rFonts w:ascii="Times New Roman" w:hAnsi="Times New Roman"/>
                <w:b/>
                <w:color w:val="000000"/>
                <w:sz w:val="24"/>
                <w:szCs w:val="24"/>
              </w:rPr>
              <w:lastRenderedPageBreak/>
              <w:t>pertvarkoma ar keičiama šildymo sistema, butuose ir kitose patalpose įrengiant individualios šilumos apskaitos prietaisus ar daliklių sistemą ir (ar) termostatinius ventilius</w:t>
            </w:r>
            <w:r w:rsidRPr="00673AD7">
              <w:rPr>
                <w:rFonts w:ascii="Times New Roman" w:hAnsi="Times New Roman"/>
                <w:b/>
                <w:sz w:val="24"/>
                <w:szCs w:val="24"/>
              </w:rPr>
              <w:t>, (Eur su PVM)</w:t>
            </w:r>
            <w:r w:rsidR="00401D6C" w:rsidRPr="00673AD7">
              <w:rPr>
                <w:rFonts w:ascii="Times New Roman" w:hAnsi="Times New Roman"/>
                <w:b/>
                <w:sz w:val="24"/>
                <w:szCs w:val="24"/>
              </w:rPr>
              <w:t>, iš jų</w:t>
            </w:r>
            <w:r w:rsidRPr="00673AD7">
              <w:rPr>
                <w:rFonts w:ascii="Times New Roman" w:hAnsi="Times New Roman"/>
                <w:b/>
                <w:sz w:val="24"/>
                <w:szCs w:val="24"/>
              </w:rPr>
              <w:t>:</w:t>
            </w:r>
          </w:p>
        </w:tc>
        <w:tc>
          <w:tcPr>
            <w:tcW w:w="2402" w:type="dxa"/>
            <w:tcBorders>
              <w:top w:val="single" w:sz="4" w:space="0" w:color="auto"/>
              <w:left w:val="single" w:sz="4" w:space="0" w:color="auto"/>
              <w:bottom w:val="single" w:sz="4" w:space="0" w:color="auto"/>
              <w:right w:val="single" w:sz="4" w:space="0" w:color="auto"/>
            </w:tcBorders>
          </w:tcPr>
          <w:p w14:paraId="44745CBC" w14:textId="77777777" w:rsidR="009E4053" w:rsidRDefault="009E4053" w:rsidP="009E4053">
            <w:pPr>
              <w:pStyle w:val="ListParagraph"/>
              <w:spacing w:after="0" w:line="240" w:lineRule="auto"/>
              <w:ind w:left="0"/>
              <w:rPr>
                <w:rFonts w:ascii="Times New Roman" w:hAnsi="Times New Roman"/>
                <w:sz w:val="24"/>
                <w:szCs w:val="24"/>
              </w:rPr>
            </w:pPr>
          </w:p>
        </w:tc>
      </w:tr>
      <w:tr w:rsidR="009E4053" w14:paraId="2440DC05" w14:textId="77777777" w:rsidTr="00E92848">
        <w:trPr>
          <w:trHeight w:val="270"/>
        </w:trPr>
        <w:tc>
          <w:tcPr>
            <w:tcW w:w="7939" w:type="dxa"/>
            <w:gridSpan w:val="4"/>
            <w:tcBorders>
              <w:top w:val="single" w:sz="4" w:space="0" w:color="auto"/>
              <w:left w:val="single" w:sz="4" w:space="0" w:color="auto"/>
              <w:bottom w:val="single" w:sz="4" w:space="0" w:color="auto"/>
              <w:right w:val="single" w:sz="4" w:space="0" w:color="auto"/>
            </w:tcBorders>
          </w:tcPr>
          <w:p w14:paraId="593FB03E" w14:textId="77777777" w:rsidR="009E4053" w:rsidRDefault="009E4053" w:rsidP="009E4053">
            <w:pPr>
              <w:pStyle w:val="ListParagraph"/>
              <w:numPr>
                <w:ilvl w:val="2"/>
                <w:numId w:val="3"/>
              </w:numPr>
              <w:spacing w:after="0" w:line="240" w:lineRule="auto"/>
              <w:rPr>
                <w:rFonts w:ascii="Times New Roman" w:hAnsi="Times New Roman"/>
                <w:sz w:val="24"/>
                <w:szCs w:val="24"/>
              </w:rPr>
            </w:pPr>
            <w:r>
              <w:rPr>
                <w:rFonts w:ascii="Times New Roman" w:hAnsi="Times New Roman"/>
                <w:sz w:val="24"/>
                <w:szCs w:val="24"/>
              </w:rPr>
              <w:t>Valstybės paramos dalis, tenkanti investicijoms, apmokėtoms butų ir kitų patalpų savininkų lėšomis, (Eur su PVM)</w:t>
            </w:r>
          </w:p>
        </w:tc>
        <w:tc>
          <w:tcPr>
            <w:tcW w:w="2402" w:type="dxa"/>
            <w:tcBorders>
              <w:top w:val="single" w:sz="4" w:space="0" w:color="auto"/>
              <w:left w:val="single" w:sz="4" w:space="0" w:color="auto"/>
              <w:bottom w:val="single" w:sz="4" w:space="0" w:color="auto"/>
              <w:right w:val="single" w:sz="4" w:space="0" w:color="auto"/>
            </w:tcBorders>
          </w:tcPr>
          <w:p w14:paraId="7B5919D4" w14:textId="77777777" w:rsidR="009E4053" w:rsidRDefault="009E4053" w:rsidP="009E4053">
            <w:pPr>
              <w:pStyle w:val="ListParagraph"/>
              <w:spacing w:after="0" w:line="240" w:lineRule="auto"/>
              <w:ind w:left="0"/>
              <w:rPr>
                <w:rFonts w:ascii="Times New Roman" w:hAnsi="Times New Roman"/>
                <w:sz w:val="24"/>
                <w:szCs w:val="24"/>
              </w:rPr>
            </w:pPr>
          </w:p>
        </w:tc>
      </w:tr>
      <w:tr w:rsidR="009E4053" w14:paraId="6F832D73" w14:textId="77777777" w:rsidTr="00E92848">
        <w:trPr>
          <w:trHeight w:val="270"/>
        </w:trPr>
        <w:tc>
          <w:tcPr>
            <w:tcW w:w="7939" w:type="dxa"/>
            <w:gridSpan w:val="4"/>
            <w:tcBorders>
              <w:top w:val="single" w:sz="4" w:space="0" w:color="auto"/>
              <w:left w:val="single" w:sz="4" w:space="0" w:color="auto"/>
              <w:bottom w:val="single" w:sz="4" w:space="0" w:color="auto"/>
              <w:right w:val="single" w:sz="4" w:space="0" w:color="auto"/>
            </w:tcBorders>
          </w:tcPr>
          <w:p w14:paraId="674564FC" w14:textId="77777777" w:rsidR="009E4053" w:rsidRDefault="009E4053" w:rsidP="009E4053">
            <w:pPr>
              <w:pStyle w:val="ListParagraph"/>
              <w:numPr>
                <w:ilvl w:val="2"/>
                <w:numId w:val="3"/>
              </w:numPr>
              <w:spacing w:after="0" w:line="240" w:lineRule="auto"/>
              <w:rPr>
                <w:rFonts w:ascii="Times New Roman" w:hAnsi="Times New Roman"/>
                <w:sz w:val="24"/>
                <w:szCs w:val="24"/>
              </w:rPr>
            </w:pPr>
            <w:r>
              <w:rPr>
                <w:rFonts w:ascii="Times New Roman" w:hAnsi="Times New Roman"/>
                <w:sz w:val="24"/>
                <w:szCs w:val="24"/>
              </w:rPr>
              <w:t>Valstybės paramos dalis, tenkanti investicijoms, apmokėtoms skolintomis (lengvatinio kredito) lėšomis, (Eur su PVM):</w:t>
            </w:r>
          </w:p>
        </w:tc>
        <w:tc>
          <w:tcPr>
            <w:tcW w:w="2402" w:type="dxa"/>
            <w:tcBorders>
              <w:top w:val="single" w:sz="4" w:space="0" w:color="auto"/>
              <w:left w:val="single" w:sz="4" w:space="0" w:color="auto"/>
              <w:bottom w:val="single" w:sz="4" w:space="0" w:color="auto"/>
              <w:right w:val="single" w:sz="4" w:space="0" w:color="auto"/>
            </w:tcBorders>
          </w:tcPr>
          <w:p w14:paraId="6C400816" w14:textId="77777777" w:rsidR="009E4053" w:rsidRDefault="009E4053" w:rsidP="009E4053">
            <w:pPr>
              <w:pStyle w:val="ListParagraph"/>
              <w:spacing w:after="0" w:line="240" w:lineRule="auto"/>
              <w:ind w:left="0"/>
              <w:rPr>
                <w:rFonts w:ascii="Times New Roman" w:hAnsi="Times New Roman"/>
                <w:sz w:val="24"/>
                <w:szCs w:val="24"/>
              </w:rPr>
            </w:pPr>
          </w:p>
        </w:tc>
      </w:tr>
      <w:tr w:rsidR="009E4053" w14:paraId="272F6817" w14:textId="77777777" w:rsidTr="00E92848">
        <w:trPr>
          <w:trHeight w:val="270"/>
        </w:trPr>
        <w:tc>
          <w:tcPr>
            <w:tcW w:w="7939" w:type="dxa"/>
            <w:gridSpan w:val="4"/>
            <w:tcBorders>
              <w:top w:val="single" w:sz="4" w:space="0" w:color="auto"/>
              <w:left w:val="single" w:sz="4" w:space="0" w:color="auto"/>
              <w:bottom w:val="single" w:sz="4" w:space="0" w:color="auto"/>
              <w:right w:val="single" w:sz="4" w:space="0" w:color="auto"/>
            </w:tcBorders>
          </w:tcPr>
          <w:p w14:paraId="16737F8E" w14:textId="77777777" w:rsidR="009E4053" w:rsidRPr="00673AD7" w:rsidRDefault="009E4053" w:rsidP="009E4053">
            <w:pPr>
              <w:pStyle w:val="ListParagraph"/>
              <w:numPr>
                <w:ilvl w:val="1"/>
                <w:numId w:val="3"/>
              </w:numPr>
              <w:spacing w:after="0" w:line="240" w:lineRule="auto"/>
              <w:rPr>
                <w:rFonts w:ascii="Times New Roman" w:hAnsi="Times New Roman"/>
                <w:b/>
                <w:sz w:val="24"/>
                <w:szCs w:val="24"/>
              </w:rPr>
            </w:pPr>
            <w:r w:rsidRPr="00673AD7">
              <w:rPr>
                <w:rFonts w:ascii="Times New Roman" w:hAnsi="Times New Roman"/>
                <w:b/>
                <w:sz w:val="24"/>
                <w:szCs w:val="24"/>
              </w:rPr>
              <w:t>Bendras valstybės paramos dydis 4.5.+.4.6., (Eur su PVM):</w:t>
            </w:r>
          </w:p>
        </w:tc>
        <w:tc>
          <w:tcPr>
            <w:tcW w:w="2402" w:type="dxa"/>
            <w:tcBorders>
              <w:top w:val="single" w:sz="4" w:space="0" w:color="auto"/>
              <w:left w:val="single" w:sz="4" w:space="0" w:color="auto"/>
              <w:bottom w:val="single" w:sz="4" w:space="0" w:color="auto"/>
              <w:right w:val="single" w:sz="4" w:space="0" w:color="auto"/>
            </w:tcBorders>
          </w:tcPr>
          <w:p w14:paraId="67F117EA" w14:textId="77777777" w:rsidR="009E4053" w:rsidRDefault="009E4053" w:rsidP="009E4053">
            <w:pPr>
              <w:pStyle w:val="ListParagraph"/>
              <w:spacing w:after="0" w:line="240" w:lineRule="auto"/>
              <w:ind w:left="0"/>
              <w:rPr>
                <w:rFonts w:ascii="Times New Roman" w:hAnsi="Times New Roman"/>
                <w:sz w:val="24"/>
                <w:szCs w:val="24"/>
              </w:rPr>
            </w:pPr>
          </w:p>
        </w:tc>
      </w:tr>
      <w:tr w:rsidR="009E4053" w14:paraId="361DA149" w14:textId="77777777" w:rsidTr="00000017">
        <w:trPr>
          <w:trHeight w:val="134"/>
        </w:trPr>
        <w:tc>
          <w:tcPr>
            <w:tcW w:w="10341" w:type="dxa"/>
            <w:gridSpan w:val="5"/>
            <w:tcBorders>
              <w:top w:val="single" w:sz="4" w:space="0" w:color="auto"/>
              <w:left w:val="single" w:sz="4" w:space="0" w:color="auto"/>
              <w:bottom w:val="single" w:sz="4" w:space="0" w:color="auto"/>
              <w:right w:val="single" w:sz="4" w:space="0" w:color="auto"/>
            </w:tcBorders>
            <w:hideMark/>
          </w:tcPr>
          <w:p w14:paraId="60B90C66" w14:textId="77777777" w:rsidR="009E4053" w:rsidRDefault="009E4053" w:rsidP="009E4053">
            <w:pPr>
              <w:pStyle w:val="ListParagraph"/>
              <w:numPr>
                <w:ilvl w:val="1"/>
                <w:numId w:val="3"/>
              </w:numPr>
              <w:spacing w:after="0" w:line="240" w:lineRule="auto"/>
              <w:ind w:left="666" w:hanging="666"/>
              <w:rPr>
                <w:rFonts w:ascii="Times New Roman" w:hAnsi="Times New Roman"/>
                <w:sz w:val="24"/>
                <w:szCs w:val="24"/>
              </w:rPr>
            </w:pPr>
            <w:r>
              <w:rPr>
                <w:rFonts w:ascii="Times New Roman" w:hAnsi="Times New Roman"/>
                <w:sz w:val="24"/>
                <w:szCs w:val="24"/>
              </w:rPr>
              <w:t xml:space="preserve">Savivaldybės valdomoms </w:t>
            </w:r>
            <w:r w:rsidRPr="004134AE">
              <w:rPr>
                <w:rFonts w:ascii="Times New Roman" w:hAnsi="Times New Roman"/>
                <w:sz w:val="24"/>
                <w:szCs w:val="24"/>
              </w:rPr>
              <w:t xml:space="preserve">patalpoms </w:t>
            </w:r>
            <w:r>
              <w:rPr>
                <w:rFonts w:ascii="Times New Roman" w:hAnsi="Times New Roman"/>
                <w:sz w:val="24"/>
                <w:szCs w:val="24"/>
              </w:rPr>
              <w:t>tenkanti valstybės paramos dalis, (Eur su PVM) (</w:t>
            </w:r>
            <w:r>
              <w:rPr>
                <w:rFonts w:ascii="Times New Roman" w:hAnsi="Times New Roman"/>
                <w:i/>
                <w:sz w:val="24"/>
                <w:szCs w:val="24"/>
              </w:rPr>
              <w:t>Pildoma tik tuo atveju, jei name yra butų ir kitų patalpų, kurias valdo savivaldybė)</w:t>
            </w:r>
            <w:r>
              <w:rPr>
                <w:rFonts w:ascii="Times New Roman" w:hAnsi="Times New Roman"/>
                <w:sz w:val="24"/>
                <w:szCs w:val="24"/>
              </w:rPr>
              <w:t>:</w:t>
            </w:r>
          </w:p>
        </w:tc>
      </w:tr>
      <w:tr w:rsidR="009E4053" w14:paraId="55F93119" w14:textId="77777777" w:rsidTr="003D2082">
        <w:trPr>
          <w:trHeight w:val="1210"/>
        </w:trPr>
        <w:tc>
          <w:tcPr>
            <w:tcW w:w="971" w:type="dxa"/>
            <w:tcBorders>
              <w:top w:val="single" w:sz="4" w:space="0" w:color="auto"/>
              <w:left w:val="single" w:sz="4" w:space="0" w:color="auto"/>
              <w:bottom w:val="single" w:sz="4" w:space="0" w:color="auto"/>
              <w:right w:val="single" w:sz="4" w:space="0" w:color="auto"/>
            </w:tcBorders>
            <w:hideMark/>
          </w:tcPr>
          <w:p w14:paraId="29C14D81" w14:textId="77777777" w:rsidR="009E4053" w:rsidRDefault="009E4053" w:rsidP="009E4053">
            <w:pPr>
              <w:pStyle w:val="ListParagraph"/>
              <w:spacing w:after="0" w:line="240" w:lineRule="auto"/>
              <w:ind w:left="0"/>
              <w:rPr>
                <w:rFonts w:ascii="Times New Roman" w:hAnsi="Times New Roman"/>
                <w:i/>
                <w:sz w:val="24"/>
                <w:szCs w:val="24"/>
              </w:rPr>
            </w:pPr>
            <w:r>
              <w:rPr>
                <w:rFonts w:ascii="Times New Roman" w:hAnsi="Times New Roman"/>
                <w:i/>
                <w:sz w:val="24"/>
                <w:szCs w:val="24"/>
              </w:rPr>
              <w:t>Eil. Nr.</w:t>
            </w:r>
          </w:p>
        </w:tc>
        <w:tc>
          <w:tcPr>
            <w:tcW w:w="3594" w:type="dxa"/>
            <w:gridSpan w:val="2"/>
            <w:tcBorders>
              <w:top w:val="single" w:sz="4" w:space="0" w:color="auto"/>
              <w:left w:val="single" w:sz="4" w:space="0" w:color="auto"/>
              <w:bottom w:val="single" w:sz="4" w:space="0" w:color="auto"/>
              <w:right w:val="single" w:sz="4" w:space="0" w:color="auto"/>
            </w:tcBorders>
            <w:hideMark/>
          </w:tcPr>
          <w:p w14:paraId="77C71B7C" w14:textId="77777777" w:rsidR="009E4053" w:rsidRDefault="009E4053" w:rsidP="009E4053">
            <w:pPr>
              <w:pStyle w:val="ListParagraph"/>
              <w:spacing w:after="0" w:line="240" w:lineRule="auto"/>
              <w:ind w:left="0"/>
              <w:rPr>
                <w:rFonts w:ascii="Times New Roman" w:hAnsi="Times New Roman"/>
                <w:i/>
                <w:sz w:val="24"/>
                <w:szCs w:val="24"/>
              </w:rPr>
            </w:pPr>
            <w:r>
              <w:rPr>
                <w:rFonts w:ascii="Times New Roman" w:hAnsi="Times New Roman"/>
                <w:i/>
                <w:sz w:val="24"/>
                <w:szCs w:val="24"/>
              </w:rPr>
              <w:t>Buto ar kitos patalpos numeris ir plotas, m</w:t>
            </w:r>
            <w:r>
              <w:rPr>
                <w:rFonts w:ascii="Times New Roman" w:hAnsi="Times New Roman"/>
                <w:i/>
                <w:sz w:val="24"/>
                <w:szCs w:val="24"/>
                <w:vertAlign w:val="superscript"/>
              </w:rPr>
              <w:t>2</w:t>
            </w:r>
          </w:p>
        </w:tc>
        <w:tc>
          <w:tcPr>
            <w:tcW w:w="5776" w:type="dxa"/>
            <w:gridSpan w:val="2"/>
            <w:tcBorders>
              <w:top w:val="single" w:sz="4" w:space="0" w:color="auto"/>
              <w:left w:val="single" w:sz="4" w:space="0" w:color="auto"/>
              <w:bottom w:val="single" w:sz="4" w:space="0" w:color="auto"/>
              <w:right w:val="single" w:sz="4" w:space="0" w:color="auto"/>
            </w:tcBorders>
            <w:hideMark/>
          </w:tcPr>
          <w:p w14:paraId="2C766B25" w14:textId="77777777" w:rsidR="009E4053" w:rsidRDefault="009E4053" w:rsidP="009E4053">
            <w:pPr>
              <w:pStyle w:val="ListParagraph"/>
              <w:spacing w:after="0" w:line="240" w:lineRule="auto"/>
              <w:ind w:left="0"/>
              <w:rPr>
                <w:rFonts w:ascii="Times New Roman" w:hAnsi="Times New Roman"/>
                <w:i/>
                <w:sz w:val="24"/>
                <w:szCs w:val="24"/>
              </w:rPr>
            </w:pPr>
            <w:r w:rsidRPr="006A403E">
              <w:rPr>
                <w:rFonts w:ascii="Times New Roman" w:hAnsi="Times New Roman"/>
                <w:sz w:val="24"/>
                <w:szCs w:val="24"/>
              </w:rPr>
              <w:t xml:space="preserve">Apskaičiuota valstybės paramos dalis, </w:t>
            </w:r>
            <w:r>
              <w:rPr>
                <w:rFonts w:ascii="Times New Roman" w:hAnsi="Times New Roman"/>
                <w:sz w:val="24"/>
                <w:szCs w:val="24"/>
              </w:rPr>
              <w:t>savivaldybei</w:t>
            </w:r>
            <w:r>
              <w:rPr>
                <w:rFonts w:ascii="Times New Roman" w:hAnsi="Times New Roman"/>
                <w:i/>
                <w:sz w:val="24"/>
                <w:szCs w:val="24"/>
              </w:rPr>
              <w:t xml:space="preserve"> </w:t>
            </w:r>
            <w:r w:rsidRPr="006A403E">
              <w:rPr>
                <w:rFonts w:ascii="Times New Roman" w:hAnsi="Times New Roman"/>
                <w:sz w:val="24"/>
                <w:szCs w:val="24"/>
              </w:rPr>
              <w:t>(Eur su PVM)</w:t>
            </w:r>
            <w:r>
              <w:rPr>
                <w:rFonts w:ascii="Times New Roman" w:hAnsi="Times New Roman"/>
                <w:sz w:val="24"/>
                <w:szCs w:val="24"/>
              </w:rPr>
              <w:t>:</w:t>
            </w:r>
          </w:p>
        </w:tc>
      </w:tr>
      <w:tr w:rsidR="009E4053" w14:paraId="6776A704" w14:textId="77777777" w:rsidTr="003D2082">
        <w:trPr>
          <w:trHeight w:val="134"/>
        </w:trPr>
        <w:tc>
          <w:tcPr>
            <w:tcW w:w="971" w:type="dxa"/>
            <w:tcBorders>
              <w:top w:val="single" w:sz="4" w:space="0" w:color="auto"/>
              <w:left w:val="single" w:sz="4" w:space="0" w:color="auto"/>
              <w:bottom w:val="single" w:sz="4" w:space="0" w:color="auto"/>
              <w:right w:val="single" w:sz="4" w:space="0" w:color="auto"/>
            </w:tcBorders>
            <w:hideMark/>
          </w:tcPr>
          <w:p w14:paraId="53DD70EF" w14:textId="77777777" w:rsidR="009E4053" w:rsidRDefault="009E4053" w:rsidP="009E4053">
            <w:pPr>
              <w:pStyle w:val="ListParagraph"/>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3594" w:type="dxa"/>
            <w:gridSpan w:val="2"/>
            <w:tcBorders>
              <w:top w:val="single" w:sz="4" w:space="0" w:color="auto"/>
              <w:left w:val="single" w:sz="4" w:space="0" w:color="auto"/>
              <w:bottom w:val="single" w:sz="4" w:space="0" w:color="auto"/>
              <w:right w:val="single" w:sz="4" w:space="0" w:color="auto"/>
            </w:tcBorders>
          </w:tcPr>
          <w:p w14:paraId="71426D65" w14:textId="77777777" w:rsidR="009E4053" w:rsidRDefault="009E4053" w:rsidP="009E4053">
            <w:pPr>
              <w:pStyle w:val="ListParagraph"/>
              <w:spacing w:after="0" w:line="240" w:lineRule="auto"/>
              <w:ind w:left="0"/>
              <w:rPr>
                <w:rFonts w:ascii="Times New Roman" w:hAnsi="Times New Roman"/>
                <w:sz w:val="24"/>
                <w:szCs w:val="24"/>
              </w:rPr>
            </w:pPr>
          </w:p>
        </w:tc>
        <w:tc>
          <w:tcPr>
            <w:tcW w:w="5776" w:type="dxa"/>
            <w:gridSpan w:val="2"/>
            <w:tcBorders>
              <w:top w:val="single" w:sz="4" w:space="0" w:color="auto"/>
              <w:left w:val="single" w:sz="4" w:space="0" w:color="auto"/>
              <w:bottom w:val="single" w:sz="4" w:space="0" w:color="auto"/>
              <w:right w:val="single" w:sz="4" w:space="0" w:color="auto"/>
            </w:tcBorders>
          </w:tcPr>
          <w:p w14:paraId="1C6B9D1A" w14:textId="77777777" w:rsidR="009E4053" w:rsidRDefault="009E4053" w:rsidP="009E4053">
            <w:pPr>
              <w:pStyle w:val="ListParagraph"/>
              <w:spacing w:after="0" w:line="240" w:lineRule="auto"/>
              <w:ind w:left="0"/>
              <w:rPr>
                <w:rFonts w:ascii="Times New Roman" w:hAnsi="Times New Roman"/>
                <w:sz w:val="24"/>
                <w:szCs w:val="24"/>
              </w:rPr>
            </w:pPr>
          </w:p>
        </w:tc>
      </w:tr>
      <w:tr w:rsidR="009E4053" w14:paraId="698DA976" w14:textId="77777777" w:rsidTr="003D2082">
        <w:trPr>
          <w:trHeight w:val="134"/>
        </w:trPr>
        <w:tc>
          <w:tcPr>
            <w:tcW w:w="971" w:type="dxa"/>
            <w:tcBorders>
              <w:top w:val="single" w:sz="4" w:space="0" w:color="auto"/>
              <w:left w:val="single" w:sz="4" w:space="0" w:color="auto"/>
              <w:bottom w:val="single" w:sz="4" w:space="0" w:color="auto"/>
              <w:right w:val="single" w:sz="4" w:space="0" w:color="auto"/>
            </w:tcBorders>
            <w:hideMark/>
          </w:tcPr>
          <w:p w14:paraId="4DF2239D" w14:textId="77777777" w:rsidR="009E4053" w:rsidRDefault="009E4053" w:rsidP="009E4053">
            <w:pPr>
              <w:pStyle w:val="ListParagraph"/>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3594" w:type="dxa"/>
            <w:gridSpan w:val="2"/>
            <w:tcBorders>
              <w:top w:val="single" w:sz="4" w:space="0" w:color="auto"/>
              <w:left w:val="single" w:sz="4" w:space="0" w:color="auto"/>
              <w:bottom w:val="single" w:sz="4" w:space="0" w:color="auto"/>
              <w:right w:val="single" w:sz="4" w:space="0" w:color="auto"/>
            </w:tcBorders>
          </w:tcPr>
          <w:p w14:paraId="5D4D0BBC" w14:textId="77777777" w:rsidR="009E4053" w:rsidRDefault="009E4053" w:rsidP="009E4053">
            <w:pPr>
              <w:pStyle w:val="ListParagraph"/>
              <w:spacing w:after="0" w:line="240" w:lineRule="auto"/>
              <w:ind w:left="0"/>
              <w:rPr>
                <w:rFonts w:ascii="Times New Roman" w:hAnsi="Times New Roman"/>
                <w:sz w:val="24"/>
                <w:szCs w:val="24"/>
              </w:rPr>
            </w:pPr>
          </w:p>
        </w:tc>
        <w:tc>
          <w:tcPr>
            <w:tcW w:w="5776" w:type="dxa"/>
            <w:gridSpan w:val="2"/>
            <w:tcBorders>
              <w:top w:val="single" w:sz="4" w:space="0" w:color="auto"/>
              <w:left w:val="single" w:sz="4" w:space="0" w:color="auto"/>
              <w:bottom w:val="single" w:sz="4" w:space="0" w:color="auto"/>
              <w:right w:val="single" w:sz="4" w:space="0" w:color="auto"/>
            </w:tcBorders>
          </w:tcPr>
          <w:p w14:paraId="6FC812FF" w14:textId="77777777" w:rsidR="009E4053" w:rsidRDefault="009E4053" w:rsidP="009E4053">
            <w:pPr>
              <w:pStyle w:val="ListParagraph"/>
              <w:spacing w:after="0" w:line="240" w:lineRule="auto"/>
              <w:ind w:left="0"/>
              <w:rPr>
                <w:rFonts w:ascii="Times New Roman" w:hAnsi="Times New Roman"/>
                <w:sz w:val="24"/>
                <w:szCs w:val="24"/>
              </w:rPr>
            </w:pPr>
          </w:p>
        </w:tc>
      </w:tr>
      <w:tr w:rsidR="009E4053" w14:paraId="7350D40A" w14:textId="77777777" w:rsidTr="003D2082">
        <w:trPr>
          <w:trHeight w:val="134"/>
        </w:trPr>
        <w:tc>
          <w:tcPr>
            <w:tcW w:w="971" w:type="dxa"/>
            <w:tcBorders>
              <w:top w:val="single" w:sz="4" w:space="0" w:color="auto"/>
              <w:left w:val="single" w:sz="4" w:space="0" w:color="auto"/>
              <w:bottom w:val="single" w:sz="4" w:space="0" w:color="auto"/>
              <w:right w:val="single" w:sz="4" w:space="0" w:color="auto"/>
            </w:tcBorders>
            <w:hideMark/>
          </w:tcPr>
          <w:p w14:paraId="7AAAF233" w14:textId="77777777" w:rsidR="009E4053" w:rsidRDefault="009E4053" w:rsidP="009E4053">
            <w:pPr>
              <w:spacing w:after="0" w:line="240" w:lineRule="auto"/>
              <w:jc w:val="center"/>
              <w:rPr>
                <w:rFonts w:ascii="Times New Roman" w:hAnsi="Times New Roman"/>
                <w:sz w:val="24"/>
                <w:szCs w:val="24"/>
              </w:rPr>
            </w:pPr>
            <w:r>
              <w:rPr>
                <w:rFonts w:ascii="Times New Roman" w:hAnsi="Times New Roman"/>
                <w:sz w:val="24"/>
                <w:szCs w:val="24"/>
              </w:rPr>
              <w:t>...</w:t>
            </w:r>
          </w:p>
        </w:tc>
        <w:tc>
          <w:tcPr>
            <w:tcW w:w="3594" w:type="dxa"/>
            <w:gridSpan w:val="2"/>
            <w:tcBorders>
              <w:top w:val="single" w:sz="4" w:space="0" w:color="auto"/>
              <w:left w:val="single" w:sz="4" w:space="0" w:color="auto"/>
              <w:bottom w:val="single" w:sz="4" w:space="0" w:color="auto"/>
              <w:right w:val="single" w:sz="4" w:space="0" w:color="auto"/>
            </w:tcBorders>
          </w:tcPr>
          <w:p w14:paraId="0B1A82AB" w14:textId="77777777" w:rsidR="009E4053" w:rsidRDefault="009E4053" w:rsidP="009E4053">
            <w:pPr>
              <w:pStyle w:val="ListParagraph"/>
              <w:spacing w:after="0" w:line="240" w:lineRule="auto"/>
              <w:ind w:left="0"/>
              <w:rPr>
                <w:rFonts w:ascii="Times New Roman" w:hAnsi="Times New Roman"/>
                <w:sz w:val="24"/>
                <w:szCs w:val="24"/>
              </w:rPr>
            </w:pPr>
          </w:p>
        </w:tc>
        <w:tc>
          <w:tcPr>
            <w:tcW w:w="5776" w:type="dxa"/>
            <w:gridSpan w:val="2"/>
            <w:tcBorders>
              <w:top w:val="single" w:sz="4" w:space="0" w:color="auto"/>
              <w:left w:val="single" w:sz="4" w:space="0" w:color="auto"/>
              <w:bottom w:val="single" w:sz="4" w:space="0" w:color="auto"/>
              <w:right w:val="single" w:sz="4" w:space="0" w:color="auto"/>
            </w:tcBorders>
          </w:tcPr>
          <w:p w14:paraId="1313A294" w14:textId="77777777" w:rsidR="009E4053" w:rsidRDefault="009E4053" w:rsidP="009E4053">
            <w:pPr>
              <w:pStyle w:val="ListParagraph"/>
              <w:spacing w:after="0" w:line="240" w:lineRule="auto"/>
              <w:ind w:left="0"/>
              <w:rPr>
                <w:rFonts w:ascii="Times New Roman" w:hAnsi="Times New Roman"/>
                <w:sz w:val="24"/>
                <w:szCs w:val="24"/>
              </w:rPr>
            </w:pPr>
          </w:p>
        </w:tc>
      </w:tr>
      <w:tr w:rsidR="009E4053" w14:paraId="1792DF4B" w14:textId="77777777" w:rsidTr="003D2082">
        <w:trPr>
          <w:trHeight w:val="134"/>
        </w:trPr>
        <w:tc>
          <w:tcPr>
            <w:tcW w:w="971" w:type="dxa"/>
            <w:tcBorders>
              <w:top w:val="single" w:sz="4" w:space="0" w:color="auto"/>
              <w:left w:val="single" w:sz="4" w:space="0" w:color="auto"/>
              <w:bottom w:val="single" w:sz="4" w:space="0" w:color="auto"/>
              <w:right w:val="single" w:sz="4" w:space="0" w:color="auto"/>
            </w:tcBorders>
          </w:tcPr>
          <w:p w14:paraId="7EE38063" w14:textId="77777777" w:rsidR="009E4053" w:rsidRDefault="009E4053" w:rsidP="009E4053">
            <w:pPr>
              <w:spacing w:after="0" w:line="240" w:lineRule="auto"/>
              <w:rPr>
                <w:rFonts w:ascii="Times New Roman" w:hAnsi="Times New Roman"/>
                <w:sz w:val="24"/>
                <w:szCs w:val="24"/>
              </w:rPr>
            </w:pPr>
            <w:r w:rsidRPr="00C42E22">
              <w:rPr>
                <w:rFonts w:ascii="Times New Roman" w:hAnsi="Times New Roman"/>
                <w:sz w:val="24"/>
                <w:szCs w:val="24"/>
              </w:rPr>
              <w:t>Iš viso</w:t>
            </w:r>
            <w:r>
              <w:rPr>
                <w:rFonts w:ascii="Times New Roman" w:hAnsi="Times New Roman"/>
                <w:sz w:val="24"/>
                <w:szCs w:val="24"/>
              </w:rPr>
              <w:t>:</w:t>
            </w:r>
          </w:p>
        </w:tc>
        <w:tc>
          <w:tcPr>
            <w:tcW w:w="3594" w:type="dxa"/>
            <w:gridSpan w:val="2"/>
            <w:tcBorders>
              <w:top w:val="single" w:sz="4" w:space="0" w:color="auto"/>
              <w:left w:val="single" w:sz="4" w:space="0" w:color="auto"/>
              <w:bottom w:val="single" w:sz="4" w:space="0" w:color="auto"/>
              <w:right w:val="single" w:sz="4" w:space="0" w:color="auto"/>
            </w:tcBorders>
          </w:tcPr>
          <w:p w14:paraId="78C1406F" w14:textId="77777777" w:rsidR="009E4053" w:rsidRDefault="009E4053" w:rsidP="009E4053">
            <w:pPr>
              <w:pStyle w:val="ListParagraph"/>
              <w:spacing w:after="0" w:line="240" w:lineRule="auto"/>
              <w:ind w:left="0"/>
              <w:rPr>
                <w:rFonts w:ascii="Times New Roman" w:hAnsi="Times New Roman"/>
                <w:sz w:val="24"/>
                <w:szCs w:val="24"/>
              </w:rPr>
            </w:pPr>
          </w:p>
        </w:tc>
        <w:tc>
          <w:tcPr>
            <w:tcW w:w="5776" w:type="dxa"/>
            <w:gridSpan w:val="2"/>
            <w:tcBorders>
              <w:top w:val="single" w:sz="4" w:space="0" w:color="auto"/>
              <w:left w:val="single" w:sz="4" w:space="0" w:color="auto"/>
              <w:bottom w:val="single" w:sz="4" w:space="0" w:color="auto"/>
              <w:right w:val="single" w:sz="4" w:space="0" w:color="auto"/>
            </w:tcBorders>
          </w:tcPr>
          <w:p w14:paraId="28D1E6E0" w14:textId="77777777" w:rsidR="009E4053" w:rsidRDefault="009E4053" w:rsidP="009E4053">
            <w:pPr>
              <w:pStyle w:val="ListParagraph"/>
              <w:spacing w:after="0" w:line="240" w:lineRule="auto"/>
              <w:ind w:left="0"/>
              <w:rPr>
                <w:rFonts w:ascii="Times New Roman" w:hAnsi="Times New Roman"/>
                <w:sz w:val="24"/>
                <w:szCs w:val="24"/>
              </w:rPr>
            </w:pPr>
          </w:p>
        </w:tc>
      </w:tr>
    </w:tbl>
    <w:p w14:paraId="788CF165" w14:textId="77777777" w:rsidR="007105F7" w:rsidRPr="00696EC2" w:rsidRDefault="007105F7" w:rsidP="00E92848">
      <w:pPr>
        <w:spacing w:after="0"/>
        <w:rPr>
          <w:rFonts w:ascii="Times New Roman" w:hAnsi="Times New Roman"/>
          <w:sz w:val="24"/>
          <w:szCs w:val="24"/>
        </w:rPr>
      </w:pPr>
    </w:p>
    <w:tbl>
      <w:tblPr>
        <w:tblStyle w:val="TableGrid"/>
        <w:tblW w:w="0" w:type="auto"/>
        <w:tblLook w:val="04A0" w:firstRow="1" w:lastRow="0" w:firstColumn="1" w:lastColumn="0" w:noHBand="0" w:noVBand="1"/>
      </w:tblPr>
      <w:tblGrid>
        <w:gridCol w:w="3294"/>
        <w:gridCol w:w="4146"/>
        <w:gridCol w:w="2522"/>
      </w:tblGrid>
      <w:tr w:rsidR="00F4144D" w14:paraId="25EFAB98" w14:textId="77777777" w:rsidTr="00F4144D">
        <w:tc>
          <w:tcPr>
            <w:tcW w:w="10188" w:type="dxa"/>
            <w:gridSpan w:val="3"/>
          </w:tcPr>
          <w:p w14:paraId="5215B5E3" w14:textId="77777777" w:rsidR="00F4144D" w:rsidRPr="00F4144D" w:rsidRDefault="00F4144D" w:rsidP="00F4144D">
            <w:pPr>
              <w:pStyle w:val="ListParagraph"/>
              <w:numPr>
                <w:ilvl w:val="0"/>
                <w:numId w:val="1"/>
              </w:numPr>
              <w:spacing w:after="0"/>
              <w:ind w:left="426" w:hanging="426"/>
              <w:rPr>
                <w:rFonts w:ascii="Times New Roman" w:hAnsi="Times New Roman"/>
                <w:sz w:val="24"/>
                <w:szCs w:val="24"/>
              </w:rPr>
            </w:pPr>
            <w:r>
              <w:rPr>
                <w:rFonts w:ascii="Times New Roman" w:eastAsia="Calibri" w:hAnsi="Times New Roman"/>
                <w:i/>
                <w:sz w:val="24"/>
                <w:szCs w:val="24"/>
                <w:lang w:eastAsia="en-US"/>
              </w:rPr>
              <w:t xml:space="preserve">Duomenys apie valstybės paramos lėšas, kurios turėtų būti pervestos butų ir kitų patalpų savininkams </w:t>
            </w:r>
            <w:r w:rsidR="00816233">
              <w:rPr>
                <w:rFonts w:ascii="Times New Roman" w:eastAsia="Calibri" w:hAnsi="Times New Roman"/>
                <w:i/>
                <w:sz w:val="24"/>
                <w:szCs w:val="24"/>
                <w:lang w:eastAsia="en-US"/>
              </w:rPr>
              <w:t xml:space="preserve">į kaupiamųjų lėšų sąskaitą </w:t>
            </w:r>
            <w:r>
              <w:rPr>
                <w:rFonts w:ascii="Times New Roman" w:hAnsi="Times New Roman"/>
                <w:i/>
                <w:sz w:val="24"/>
                <w:szCs w:val="24"/>
              </w:rPr>
              <w:t>(jeigu projekto ar jo etapo įgyvendinimo išlaidas butų ir kitų patalpų savininkai apmokėjo savo lėšomis)</w:t>
            </w:r>
            <w:r>
              <w:rPr>
                <w:rFonts w:ascii="Times New Roman" w:eastAsia="Calibri" w:hAnsi="Times New Roman"/>
                <w:i/>
                <w:sz w:val="24"/>
                <w:szCs w:val="24"/>
                <w:lang w:eastAsia="en-US"/>
              </w:rPr>
              <w:t>:</w:t>
            </w:r>
          </w:p>
        </w:tc>
      </w:tr>
      <w:tr w:rsidR="00713CFD" w14:paraId="21DA97C4" w14:textId="77777777" w:rsidTr="00F97244">
        <w:tc>
          <w:tcPr>
            <w:tcW w:w="3369" w:type="dxa"/>
            <w:vAlign w:val="center"/>
          </w:tcPr>
          <w:p w14:paraId="7696AFCC" w14:textId="77777777" w:rsidR="00713CFD" w:rsidRPr="003D2082" w:rsidRDefault="00713CFD" w:rsidP="00816233">
            <w:pPr>
              <w:spacing w:after="0" w:line="240" w:lineRule="auto"/>
              <w:contextualSpacing/>
              <w:jc w:val="center"/>
              <w:rPr>
                <w:rFonts w:ascii="Times New Roman" w:hAnsi="Times New Roman"/>
                <w:b/>
                <w:sz w:val="24"/>
                <w:szCs w:val="24"/>
              </w:rPr>
            </w:pPr>
            <w:r w:rsidRPr="003D2082">
              <w:rPr>
                <w:rFonts w:ascii="Times New Roman" w:hAnsi="Times New Roman"/>
                <w:sz w:val="24"/>
                <w:szCs w:val="24"/>
              </w:rPr>
              <w:t>Kaupiamųjų lėšų banko sąskaitos numeris:</w:t>
            </w:r>
          </w:p>
        </w:tc>
        <w:tc>
          <w:tcPr>
            <w:tcW w:w="4252" w:type="dxa"/>
            <w:vAlign w:val="center"/>
          </w:tcPr>
          <w:p w14:paraId="0DE30D30" w14:textId="77777777" w:rsidR="00713CFD" w:rsidRPr="003D2082" w:rsidRDefault="00713CFD" w:rsidP="00713CFD">
            <w:pPr>
              <w:spacing w:after="0" w:line="240" w:lineRule="auto"/>
              <w:contextualSpacing/>
              <w:jc w:val="center"/>
              <w:rPr>
                <w:rFonts w:ascii="Times New Roman" w:hAnsi="Times New Roman"/>
                <w:sz w:val="24"/>
                <w:szCs w:val="24"/>
              </w:rPr>
            </w:pPr>
            <w:r w:rsidRPr="003D2082">
              <w:rPr>
                <w:rFonts w:ascii="Times New Roman" w:hAnsi="Times New Roman"/>
                <w:sz w:val="24"/>
                <w:szCs w:val="24"/>
              </w:rPr>
              <w:t>Kaupiamųjų lėšų banko sąskaitos savininko pavadinimas ir įmonės kodas</w:t>
            </w:r>
          </w:p>
        </w:tc>
        <w:tc>
          <w:tcPr>
            <w:tcW w:w="2567" w:type="dxa"/>
            <w:vAlign w:val="center"/>
          </w:tcPr>
          <w:p w14:paraId="5A7DA973" w14:textId="77777777" w:rsidR="00713CFD" w:rsidRPr="003D2082" w:rsidRDefault="00713CFD" w:rsidP="00F97244">
            <w:pPr>
              <w:spacing w:after="0" w:line="240" w:lineRule="auto"/>
              <w:contextualSpacing/>
              <w:jc w:val="center"/>
              <w:rPr>
                <w:rFonts w:ascii="Times New Roman" w:hAnsi="Times New Roman"/>
                <w:b/>
                <w:sz w:val="24"/>
                <w:szCs w:val="24"/>
              </w:rPr>
            </w:pPr>
            <w:r w:rsidRPr="003D2082">
              <w:rPr>
                <w:rFonts w:ascii="Times New Roman" w:hAnsi="Times New Roman"/>
                <w:sz w:val="24"/>
                <w:szCs w:val="24"/>
              </w:rPr>
              <w:t>Pervedamas valstybės paramos dydis, (Eur su PVM):</w:t>
            </w:r>
          </w:p>
        </w:tc>
      </w:tr>
      <w:tr w:rsidR="00713CFD" w14:paraId="302F3E3B" w14:textId="77777777" w:rsidTr="00F97244">
        <w:tc>
          <w:tcPr>
            <w:tcW w:w="3369" w:type="dxa"/>
            <w:vAlign w:val="center"/>
          </w:tcPr>
          <w:p w14:paraId="59FCFEC3" w14:textId="77777777" w:rsidR="00713CFD" w:rsidRDefault="00713CFD">
            <w:pPr>
              <w:spacing w:after="0" w:line="240" w:lineRule="auto"/>
              <w:contextualSpacing/>
              <w:jc w:val="center"/>
              <w:rPr>
                <w:rFonts w:ascii="Times New Roman" w:hAnsi="Times New Roman"/>
                <w:sz w:val="24"/>
                <w:szCs w:val="24"/>
              </w:rPr>
            </w:pPr>
          </w:p>
        </w:tc>
        <w:tc>
          <w:tcPr>
            <w:tcW w:w="4252" w:type="dxa"/>
            <w:vAlign w:val="center"/>
          </w:tcPr>
          <w:p w14:paraId="59C66065" w14:textId="77777777" w:rsidR="00713CFD" w:rsidRDefault="00713CFD">
            <w:pPr>
              <w:spacing w:after="0" w:line="240" w:lineRule="auto"/>
              <w:contextualSpacing/>
              <w:rPr>
                <w:rFonts w:ascii="Times New Roman" w:hAnsi="Times New Roman"/>
                <w:sz w:val="24"/>
                <w:szCs w:val="24"/>
              </w:rPr>
            </w:pPr>
          </w:p>
        </w:tc>
        <w:tc>
          <w:tcPr>
            <w:tcW w:w="2567" w:type="dxa"/>
            <w:vAlign w:val="center"/>
          </w:tcPr>
          <w:p w14:paraId="2A6CEF90" w14:textId="77777777" w:rsidR="00713CFD" w:rsidRDefault="00713CFD">
            <w:pPr>
              <w:spacing w:after="0" w:line="240" w:lineRule="auto"/>
              <w:contextualSpacing/>
              <w:rPr>
                <w:rFonts w:ascii="Times New Roman" w:hAnsi="Times New Roman"/>
                <w:sz w:val="24"/>
                <w:szCs w:val="24"/>
              </w:rPr>
            </w:pPr>
          </w:p>
        </w:tc>
      </w:tr>
      <w:tr w:rsidR="00F4144D" w14:paraId="20675DC3" w14:textId="77777777" w:rsidTr="00DE292A">
        <w:tc>
          <w:tcPr>
            <w:tcW w:w="10188" w:type="dxa"/>
            <w:gridSpan w:val="3"/>
          </w:tcPr>
          <w:p w14:paraId="1F732BE3" w14:textId="77777777" w:rsidR="00F4144D" w:rsidRDefault="00F4144D" w:rsidP="00F4144D">
            <w:pPr>
              <w:pStyle w:val="ListParagraph"/>
              <w:spacing w:after="0" w:line="240" w:lineRule="auto"/>
              <w:ind w:left="426"/>
              <w:rPr>
                <w:rFonts w:ascii="Times New Roman" w:hAnsi="Times New Roman"/>
                <w:i/>
                <w:sz w:val="24"/>
                <w:szCs w:val="24"/>
              </w:rPr>
            </w:pPr>
          </w:p>
        </w:tc>
      </w:tr>
      <w:tr w:rsidR="00F4144D" w14:paraId="57FE6125" w14:textId="77777777" w:rsidTr="00DE292A">
        <w:tc>
          <w:tcPr>
            <w:tcW w:w="10188" w:type="dxa"/>
            <w:gridSpan w:val="3"/>
          </w:tcPr>
          <w:p w14:paraId="3884C174" w14:textId="77777777" w:rsidR="00F4144D" w:rsidRPr="00F4144D" w:rsidRDefault="005808F3" w:rsidP="00F4144D">
            <w:pPr>
              <w:pStyle w:val="ListParagraph"/>
              <w:numPr>
                <w:ilvl w:val="0"/>
                <w:numId w:val="1"/>
              </w:numPr>
              <w:spacing w:after="0" w:line="240" w:lineRule="auto"/>
              <w:ind w:left="426" w:hanging="426"/>
              <w:rPr>
                <w:rFonts w:ascii="Times New Roman" w:hAnsi="Times New Roman"/>
                <w:i/>
                <w:sz w:val="24"/>
                <w:szCs w:val="24"/>
              </w:rPr>
            </w:pPr>
            <w:r w:rsidRPr="00FC67C9">
              <w:rPr>
                <w:rFonts w:ascii="Times New Roman" w:eastAsia="Calibri" w:hAnsi="Times New Roman"/>
                <w:i/>
                <w:sz w:val="24"/>
                <w:szCs w:val="24"/>
                <w:lang w:eastAsia="en-US"/>
              </w:rPr>
              <w:t xml:space="preserve">Duomenys apie valstybės paramos lėšas, kurios turėtų būti pervestos į lengvatinio kredito sutartyje nurodytą kredito grąžinimo sąskaitą </w:t>
            </w:r>
            <w:r w:rsidRPr="00FC67C9">
              <w:rPr>
                <w:rFonts w:ascii="Times New Roman" w:hAnsi="Times New Roman"/>
                <w:i/>
                <w:sz w:val="24"/>
                <w:szCs w:val="24"/>
              </w:rPr>
              <w:t>(jeigu projekto ar jo etapo įgyvendinimo išlaidos apmokėtos lengvatinio kredito lėšomis) (gali būti nurodomos ir kelios kredito grąžinimo sąskaitos, jeigu projektui finansuoti buvo sudaryta daugiau negu viena kredito sutartis)</w:t>
            </w:r>
            <w:r w:rsidRPr="00FC67C9">
              <w:rPr>
                <w:rFonts w:ascii="Times New Roman" w:eastAsia="Calibri" w:hAnsi="Times New Roman"/>
                <w:i/>
                <w:sz w:val="24"/>
                <w:szCs w:val="24"/>
                <w:lang w:eastAsia="en-US"/>
              </w:rPr>
              <w:t>:</w:t>
            </w:r>
          </w:p>
        </w:tc>
      </w:tr>
      <w:tr w:rsidR="00F4144D" w14:paraId="4423A3E9" w14:textId="77777777" w:rsidTr="00F97244">
        <w:tc>
          <w:tcPr>
            <w:tcW w:w="3369" w:type="dxa"/>
            <w:vAlign w:val="center"/>
          </w:tcPr>
          <w:p w14:paraId="54E1B8C2" w14:textId="77777777" w:rsidR="00F4144D" w:rsidRPr="003D2082" w:rsidRDefault="00F03CBA">
            <w:pPr>
              <w:spacing w:after="0" w:line="240" w:lineRule="auto"/>
              <w:jc w:val="center"/>
              <w:rPr>
                <w:rFonts w:ascii="Times New Roman" w:eastAsia="Calibri" w:hAnsi="Times New Roman"/>
                <w:sz w:val="24"/>
                <w:szCs w:val="24"/>
                <w:lang w:eastAsia="en-US"/>
              </w:rPr>
            </w:pPr>
            <w:r w:rsidRPr="003D2082">
              <w:rPr>
                <w:rFonts w:ascii="Times New Roman" w:eastAsia="Calibri" w:hAnsi="Times New Roman"/>
                <w:sz w:val="24"/>
                <w:szCs w:val="24"/>
                <w:lang w:eastAsia="en-US"/>
              </w:rPr>
              <w:t>Banko s</w:t>
            </w:r>
            <w:r w:rsidR="00F4144D" w:rsidRPr="003D2082">
              <w:rPr>
                <w:rFonts w:ascii="Times New Roman" w:eastAsia="Calibri" w:hAnsi="Times New Roman"/>
                <w:sz w:val="24"/>
                <w:szCs w:val="24"/>
                <w:lang w:eastAsia="en-US"/>
              </w:rPr>
              <w:t>ąskaitos numeris</w:t>
            </w:r>
            <w:r w:rsidR="00601D3D" w:rsidRPr="003D2082">
              <w:rPr>
                <w:rFonts w:ascii="Times New Roman" w:eastAsia="Calibri" w:hAnsi="Times New Roman"/>
                <w:sz w:val="24"/>
                <w:szCs w:val="24"/>
                <w:lang w:eastAsia="en-US"/>
              </w:rPr>
              <w:t>:</w:t>
            </w:r>
          </w:p>
        </w:tc>
        <w:tc>
          <w:tcPr>
            <w:tcW w:w="4252" w:type="dxa"/>
            <w:vAlign w:val="center"/>
          </w:tcPr>
          <w:p w14:paraId="7279CF07" w14:textId="77777777" w:rsidR="00F4144D" w:rsidRPr="003D2082" w:rsidRDefault="00F03CBA">
            <w:pPr>
              <w:spacing w:after="0" w:line="240" w:lineRule="auto"/>
              <w:contextualSpacing/>
              <w:jc w:val="center"/>
              <w:rPr>
                <w:rFonts w:ascii="Times New Roman" w:eastAsia="Calibri" w:hAnsi="Times New Roman"/>
                <w:sz w:val="24"/>
                <w:szCs w:val="24"/>
                <w:lang w:eastAsia="en-US"/>
              </w:rPr>
            </w:pPr>
            <w:r w:rsidRPr="003D2082">
              <w:rPr>
                <w:rFonts w:ascii="Times New Roman" w:eastAsia="Calibri" w:hAnsi="Times New Roman"/>
                <w:sz w:val="24"/>
                <w:szCs w:val="24"/>
                <w:lang w:eastAsia="en-US"/>
              </w:rPr>
              <w:t>Lengvatinius kreditus teikiančios finansų įstaigos pavadinimas</w:t>
            </w:r>
          </w:p>
        </w:tc>
        <w:tc>
          <w:tcPr>
            <w:tcW w:w="2567" w:type="dxa"/>
            <w:vAlign w:val="center"/>
          </w:tcPr>
          <w:p w14:paraId="4608369B" w14:textId="77777777" w:rsidR="00F4144D" w:rsidRDefault="00147ED2">
            <w:pPr>
              <w:spacing w:after="0" w:line="240" w:lineRule="auto"/>
              <w:contextualSpacing/>
              <w:rPr>
                <w:rFonts w:ascii="Times New Roman" w:eastAsia="Calibri" w:hAnsi="Times New Roman"/>
                <w:b/>
                <w:sz w:val="24"/>
                <w:szCs w:val="24"/>
                <w:lang w:eastAsia="en-US"/>
              </w:rPr>
            </w:pPr>
            <w:r>
              <w:rPr>
                <w:rFonts w:ascii="Times New Roman" w:eastAsia="Calibri" w:hAnsi="Times New Roman"/>
                <w:sz w:val="24"/>
                <w:szCs w:val="24"/>
                <w:lang w:eastAsia="en-US"/>
              </w:rPr>
              <w:t>V</w:t>
            </w:r>
            <w:r w:rsidR="00F4144D">
              <w:rPr>
                <w:rFonts w:ascii="Times New Roman" w:eastAsia="Calibri" w:hAnsi="Times New Roman"/>
                <w:sz w:val="24"/>
                <w:szCs w:val="24"/>
                <w:lang w:eastAsia="en-US"/>
              </w:rPr>
              <w:t xml:space="preserve">alstybės paramos dydis, </w:t>
            </w:r>
            <w:r w:rsidR="00F4144D">
              <w:rPr>
                <w:rFonts w:ascii="Times New Roman" w:hAnsi="Times New Roman"/>
                <w:sz w:val="24"/>
                <w:szCs w:val="24"/>
              </w:rPr>
              <w:t>(Eur su PVM)</w:t>
            </w:r>
            <w:r w:rsidR="00601D3D">
              <w:rPr>
                <w:rFonts w:ascii="Times New Roman" w:hAnsi="Times New Roman"/>
                <w:sz w:val="24"/>
                <w:szCs w:val="24"/>
              </w:rPr>
              <w:t>:</w:t>
            </w:r>
          </w:p>
        </w:tc>
      </w:tr>
      <w:tr w:rsidR="00F4144D" w14:paraId="1A86319E" w14:textId="77777777" w:rsidTr="00F97244">
        <w:tc>
          <w:tcPr>
            <w:tcW w:w="3369" w:type="dxa"/>
            <w:vAlign w:val="center"/>
          </w:tcPr>
          <w:p w14:paraId="2654060D" w14:textId="77777777" w:rsidR="00F4144D" w:rsidRDefault="00F4144D" w:rsidP="00DE292A">
            <w:pPr>
              <w:spacing w:after="0" w:line="240" w:lineRule="auto"/>
              <w:contextualSpacing/>
              <w:jc w:val="center"/>
              <w:rPr>
                <w:rFonts w:ascii="Times New Roman" w:hAnsi="Times New Roman"/>
                <w:sz w:val="24"/>
                <w:szCs w:val="24"/>
              </w:rPr>
            </w:pPr>
          </w:p>
        </w:tc>
        <w:tc>
          <w:tcPr>
            <w:tcW w:w="4252" w:type="dxa"/>
            <w:vAlign w:val="center"/>
          </w:tcPr>
          <w:p w14:paraId="0078E37D" w14:textId="77777777" w:rsidR="00F4144D" w:rsidRDefault="00F4144D" w:rsidP="00DE292A">
            <w:pPr>
              <w:spacing w:after="0" w:line="240" w:lineRule="auto"/>
              <w:contextualSpacing/>
              <w:rPr>
                <w:rFonts w:ascii="Times New Roman" w:hAnsi="Times New Roman"/>
                <w:sz w:val="24"/>
                <w:szCs w:val="24"/>
              </w:rPr>
            </w:pPr>
          </w:p>
        </w:tc>
        <w:tc>
          <w:tcPr>
            <w:tcW w:w="2567" w:type="dxa"/>
            <w:vAlign w:val="center"/>
          </w:tcPr>
          <w:p w14:paraId="38BBDFD1" w14:textId="77777777" w:rsidR="00F4144D" w:rsidRDefault="00F4144D" w:rsidP="00DE292A">
            <w:pPr>
              <w:spacing w:after="0" w:line="240" w:lineRule="auto"/>
              <w:contextualSpacing/>
              <w:rPr>
                <w:rFonts w:ascii="Times New Roman" w:hAnsi="Times New Roman"/>
                <w:sz w:val="24"/>
                <w:szCs w:val="24"/>
              </w:rPr>
            </w:pPr>
          </w:p>
        </w:tc>
      </w:tr>
    </w:tbl>
    <w:p w14:paraId="292A2D6D" w14:textId="77777777" w:rsidR="002C42D8" w:rsidRDefault="002C42D8" w:rsidP="00E92848">
      <w:pPr>
        <w:spacing w:after="0"/>
        <w:rPr>
          <w:rFonts w:ascii="Times New Roman" w:hAnsi="Times New Roman"/>
          <w:sz w:val="24"/>
          <w:szCs w:val="24"/>
        </w:rPr>
      </w:pPr>
    </w:p>
    <w:p w14:paraId="521D7CD2" w14:textId="77777777" w:rsidR="00B43576" w:rsidRDefault="00B43576" w:rsidP="00B43576">
      <w:pPr>
        <w:pStyle w:val="ListParagraph"/>
        <w:spacing w:after="0" w:line="240" w:lineRule="auto"/>
        <w:ind w:left="360" w:firstLine="360"/>
        <w:rPr>
          <w:rFonts w:ascii="Times New Roman" w:hAnsi="Times New Roman"/>
          <w:sz w:val="24"/>
          <w:szCs w:val="24"/>
        </w:rPr>
      </w:pPr>
      <w:r>
        <w:rPr>
          <w:rFonts w:ascii="Times New Roman" w:hAnsi="Times New Roman"/>
          <w:sz w:val="24"/>
          <w:szCs w:val="24"/>
        </w:rPr>
        <w:t>PRIDEDAMA (jeigu nepateikta anksčiau):</w:t>
      </w:r>
    </w:p>
    <w:p w14:paraId="504A7667" w14:textId="77777777" w:rsidR="002C42D8" w:rsidRDefault="002C42D8" w:rsidP="00B43576">
      <w:pPr>
        <w:pStyle w:val="ListParagraph"/>
        <w:spacing w:after="0" w:line="240" w:lineRule="auto"/>
        <w:ind w:left="360" w:firstLine="360"/>
        <w:rPr>
          <w:rFonts w:ascii="Times New Roman" w:hAnsi="Times New Roman"/>
          <w:sz w:val="24"/>
          <w:szCs w:val="24"/>
        </w:rPr>
      </w:pPr>
    </w:p>
    <w:p w14:paraId="53AD3FC2" w14:textId="77777777" w:rsidR="00B43576" w:rsidRDefault="00B43576"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Investicijų planas (jeigu nepateiktas anksčiau);</w:t>
      </w:r>
    </w:p>
    <w:p w14:paraId="3873D65C" w14:textId="77777777" w:rsidR="00B43576" w:rsidRDefault="00B43576"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Pastato energinio naudingumo sertifikatų (sertifikatas, parengtas ir išduotas prieš projekto įgyvendinimą; sertifikatas, parengtas ir išduotas įgyvendinus projektą ar atlikus jo pirmojo etapo darbus (jeigu projektas įgyvendinamas etapais);</w:t>
      </w:r>
    </w:p>
    <w:p w14:paraId="4EF35BF1" w14:textId="77777777" w:rsidR="00B43576" w:rsidRDefault="00B43576"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Statybos rangos darbų pirkimų ataskaitų, sutarčių, įkainoto veiklos grafiko, lokalinių sąmatų, atliktų statybos rangos darbų priėmimo ir perdavimo aktų, sąskaitų faktūrų ir apmokėjimą patvirtinančių dokumentų kopijos;</w:t>
      </w:r>
    </w:p>
    <w:p w14:paraId="691B0231" w14:textId="77777777" w:rsidR="00B43576" w:rsidRDefault="00B43576"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Statybos užbaigimo aktas (kai teikiamas prašymas įgyvendinus projektą);</w:t>
      </w:r>
    </w:p>
    <w:p w14:paraId="4C30033E" w14:textId="77777777" w:rsidR="005808F3" w:rsidRPr="005808F3" w:rsidRDefault="005808F3"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sidRPr="005808F3">
        <w:rPr>
          <w:rFonts w:ascii="Times New Roman" w:hAnsi="Times New Roman"/>
          <w:color w:val="000000"/>
          <w:sz w:val="24"/>
          <w:szCs w:val="24"/>
        </w:rPr>
        <w:t>Užfiksuoti įrodymai apie projekto viešinimą, naudojant ES fondų investicijų ženklą.</w:t>
      </w:r>
    </w:p>
    <w:p w14:paraId="68F93B83" w14:textId="77777777" w:rsidR="00B43576" w:rsidRDefault="00B43576"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 xml:space="preserve">Butų ir kitų patalpų savininkų sprendimo neįgyvendinti likusių energinį efektyvumą didinančių priemonių protokolo kopija (teikiama, jeigu per projektui įgyvendinti skirtą laiką </w:t>
      </w:r>
      <w:r>
        <w:rPr>
          <w:rFonts w:ascii="Times New Roman" w:hAnsi="Times New Roman"/>
          <w:sz w:val="24"/>
          <w:szCs w:val="24"/>
        </w:rPr>
        <w:lastRenderedPageBreak/>
        <w:t>įgyvendinamos ne visos investicijų plane nurodytos energinį efektyvumą didinančios priemonės, tačiau įvykdomos Valstybės paramos teikimo taisyklių 2 punkte nustatytos sąlygos.</w:t>
      </w:r>
    </w:p>
    <w:p w14:paraId="3C6CF033" w14:textId="77777777" w:rsidR="00B43576" w:rsidRDefault="00B43576"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Lengvatinio kredito sutartis.</w:t>
      </w:r>
    </w:p>
    <w:p w14:paraId="3A47A5AD" w14:textId="77777777" w:rsidR="00B43576" w:rsidRPr="0051796B" w:rsidRDefault="00B43576"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 xml:space="preserve">Finansuotojo raštas apie </w:t>
      </w:r>
      <w:r w:rsidR="007105F7">
        <w:rPr>
          <w:rFonts w:ascii="Times New Roman" w:hAnsi="Times New Roman"/>
          <w:sz w:val="24"/>
          <w:szCs w:val="24"/>
        </w:rPr>
        <w:t xml:space="preserve">kreditą ankščiau laiko grąžinusiam asmeniui tenkantį valstybės paramos </w:t>
      </w:r>
      <w:r w:rsidR="007105F7" w:rsidRPr="0051796B">
        <w:rPr>
          <w:rFonts w:ascii="Times New Roman" w:hAnsi="Times New Roman"/>
          <w:sz w:val="24"/>
          <w:szCs w:val="24"/>
        </w:rPr>
        <w:t>dydį.</w:t>
      </w:r>
    </w:p>
    <w:p w14:paraId="69ABACD2" w14:textId="77777777" w:rsidR="003B7892" w:rsidRDefault="003B7892"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sidRPr="0051796B">
        <w:rPr>
          <w:rFonts w:ascii="Times New Roman" w:hAnsi="Times New Roman"/>
          <w:sz w:val="24"/>
          <w:szCs w:val="24"/>
        </w:rPr>
        <w:t>Registrų centro pažyma įrodanti, kad butas priklauso savivaldybei.</w:t>
      </w:r>
    </w:p>
    <w:p w14:paraId="7A11DF5C" w14:textId="77777777" w:rsidR="005808F3" w:rsidRPr="0051796B" w:rsidRDefault="005808F3" w:rsidP="00B43576">
      <w:pPr>
        <w:pStyle w:val="ListParagraph"/>
        <w:numPr>
          <w:ilvl w:val="0"/>
          <w:numId w:val="5"/>
        </w:num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0" w:firstLine="630"/>
        <w:jc w:val="both"/>
        <w:rPr>
          <w:rFonts w:ascii="Times New Roman" w:hAnsi="Times New Roman"/>
          <w:sz w:val="24"/>
          <w:szCs w:val="24"/>
        </w:rPr>
      </w:pPr>
      <w:r>
        <w:rPr>
          <w:rFonts w:ascii="Times New Roman" w:hAnsi="Times New Roman"/>
          <w:sz w:val="24"/>
          <w:szCs w:val="24"/>
        </w:rPr>
        <w:t>Kiti prašymo pildymui naudoti dokumentai, pagrindžiantys prašyme pateiktą informaciją.</w:t>
      </w:r>
    </w:p>
    <w:p w14:paraId="1AB2BBEB" w14:textId="77777777" w:rsidR="007105F7" w:rsidRDefault="007105F7" w:rsidP="007105F7">
      <w:p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55DFE4A3" w14:textId="77777777" w:rsidR="007105F7" w:rsidRDefault="007105F7" w:rsidP="007105F7">
      <w:pPr>
        <w:tabs>
          <w:tab w:val="left" w:pos="0"/>
          <w:tab w:val="left" w:pos="11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Pažymime, jog šiame prašyme nurodyti duomenys pateikti teisingai ir atsakome už pateikiamų duomenų teisingumą:</w:t>
      </w:r>
    </w:p>
    <w:p w14:paraId="095318E2" w14:textId="77777777" w:rsidR="00B43576" w:rsidRDefault="00B43576" w:rsidP="00B43576">
      <w:pPr>
        <w:spacing w:after="0" w:line="240" w:lineRule="auto"/>
        <w:rPr>
          <w:rFonts w:ascii="Times New Roman" w:hAnsi="Times New Roman"/>
          <w:sz w:val="24"/>
          <w:szCs w:val="24"/>
        </w:rPr>
      </w:pPr>
    </w:p>
    <w:tbl>
      <w:tblPr>
        <w:tblW w:w="0" w:type="auto"/>
        <w:tblInd w:w="360" w:type="dxa"/>
        <w:tblLook w:val="04A0" w:firstRow="1" w:lastRow="0" w:firstColumn="1" w:lastColumn="0" w:noHBand="0" w:noVBand="1"/>
      </w:tblPr>
      <w:tblGrid>
        <w:gridCol w:w="3192"/>
        <w:gridCol w:w="3192"/>
        <w:gridCol w:w="3192"/>
      </w:tblGrid>
      <w:tr w:rsidR="00B43576" w14:paraId="2597A181" w14:textId="77777777" w:rsidTr="00B43576">
        <w:tc>
          <w:tcPr>
            <w:tcW w:w="3192" w:type="dxa"/>
            <w:tcBorders>
              <w:top w:val="nil"/>
              <w:left w:val="nil"/>
              <w:bottom w:val="single" w:sz="4" w:space="0" w:color="auto"/>
              <w:right w:val="nil"/>
            </w:tcBorders>
          </w:tcPr>
          <w:p w14:paraId="53EE5D82" w14:textId="77777777" w:rsidR="00B43576" w:rsidRDefault="00B43576">
            <w:pPr>
              <w:pStyle w:val="ListParagraph"/>
              <w:spacing w:after="0" w:line="240" w:lineRule="auto"/>
              <w:ind w:left="0"/>
              <w:rPr>
                <w:rFonts w:ascii="Times New Roman" w:hAnsi="Times New Roman"/>
                <w:sz w:val="24"/>
                <w:szCs w:val="24"/>
              </w:rPr>
            </w:pPr>
          </w:p>
        </w:tc>
        <w:tc>
          <w:tcPr>
            <w:tcW w:w="3192" w:type="dxa"/>
          </w:tcPr>
          <w:p w14:paraId="7A862209" w14:textId="77777777" w:rsidR="00B43576" w:rsidRDefault="00B43576">
            <w:pPr>
              <w:pStyle w:val="ListParagraph"/>
              <w:spacing w:after="0" w:line="240" w:lineRule="auto"/>
              <w:ind w:left="0"/>
              <w:rPr>
                <w:rFonts w:ascii="Times New Roman" w:hAnsi="Times New Roman"/>
                <w:sz w:val="24"/>
                <w:szCs w:val="24"/>
              </w:rPr>
            </w:pPr>
          </w:p>
        </w:tc>
        <w:tc>
          <w:tcPr>
            <w:tcW w:w="3192" w:type="dxa"/>
            <w:tcBorders>
              <w:top w:val="nil"/>
              <w:left w:val="nil"/>
              <w:bottom w:val="single" w:sz="4" w:space="0" w:color="auto"/>
              <w:right w:val="nil"/>
            </w:tcBorders>
          </w:tcPr>
          <w:p w14:paraId="06D49CFF" w14:textId="77777777" w:rsidR="00B43576" w:rsidRDefault="00B43576">
            <w:pPr>
              <w:pStyle w:val="ListParagraph"/>
              <w:spacing w:after="0" w:line="240" w:lineRule="auto"/>
              <w:ind w:left="0"/>
              <w:rPr>
                <w:rFonts w:ascii="Times New Roman" w:hAnsi="Times New Roman"/>
                <w:sz w:val="24"/>
                <w:szCs w:val="24"/>
              </w:rPr>
            </w:pPr>
          </w:p>
        </w:tc>
      </w:tr>
      <w:tr w:rsidR="00B43576" w14:paraId="481B6776" w14:textId="77777777" w:rsidTr="00B43576">
        <w:trPr>
          <w:trHeight w:val="575"/>
        </w:trPr>
        <w:tc>
          <w:tcPr>
            <w:tcW w:w="3192" w:type="dxa"/>
            <w:tcBorders>
              <w:top w:val="single" w:sz="4" w:space="0" w:color="auto"/>
              <w:left w:val="nil"/>
              <w:bottom w:val="nil"/>
              <w:right w:val="nil"/>
            </w:tcBorders>
            <w:hideMark/>
          </w:tcPr>
          <w:p w14:paraId="451B948D" w14:textId="77777777" w:rsidR="00B43576" w:rsidRDefault="00B43576">
            <w:pPr>
              <w:pStyle w:val="ListParagraph"/>
              <w:spacing w:after="0" w:line="240" w:lineRule="auto"/>
              <w:ind w:left="0"/>
              <w:rPr>
                <w:rFonts w:ascii="Times New Roman" w:hAnsi="Times New Roman"/>
                <w:sz w:val="24"/>
                <w:szCs w:val="24"/>
              </w:rPr>
            </w:pPr>
            <w:r>
              <w:rPr>
                <w:rFonts w:ascii="Times New Roman" w:hAnsi="Times New Roman"/>
                <w:sz w:val="24"/>
                <w:szCs w:val="24"/>
              </w:rPr>
              <w:t>Projekto administratoriaus atstovo pareigos</w:t>
            </w:r>
          </w:p>
        </w:tc>
        <w:tc>
          <w:tcPr>
            <w:tcW w:w="3192" w:type="dxa"/>
            <w:hideMark/>
          </w:tcPr>
          <w:p w14:paraId="4E1EB206" w14:textId="77777777" w:rsidR="00B43576" w:rsidRDefault="00B43576">
            <w:pPr>
              <w:pStyle w:val="ListParagraph"/>
              <w:spacing w:after="0" w:line="240" w:lineRule="auto"/>
              <w:ind w:left="0"/>
              <w:jc w:val="center"/>
              <w:rPr>
                <w:rFonts w:ascii="Times New Roman" w:hAnsi="Times New Roman"/>
                <w:sz w:val="24"/>
                <w:szCs w:val="24"/>
              </w:rPr>
            </w:pPr>
            <w:r>
              <w:rPr>
                <w:rFonts w:ascii="Times New Roman" w:hAnsi="Times New Roman"/>
                <w:sz w:val="24"/>
                <w:szCs w:val="24"/>
              </w:rPr>
              <w:t>(parašas)</w:t>
            </w:r>
          </w:p>
        </w:tc>
        <w:tc>
          <w:tcPr>
            <w:tcW w:w="3192" w:type="dxa"/>
            <w:tcBorders>
              <w:top w:val="single" w:sz="4" w:space="0" w:color="auto"/>
              <w:left w:val="nil"/>
              <w:bottom w:val="nil"/>
              <w:right w:val="nil"/>
            </w:tcBorders>
            <w:hideMark/>
          </w:tcPr>
          <w:p w14:paraId="0AA070FE" w14:textId="77777777" w:rsidR="00B43576" w:rsidRDefault="00B43576">
            <w:pPr>
              <w:pStyle w:val="ListParagraph"/>
              <w:spacing w:after="0" w:line="240" w:lineRule="auto"/>
              <w:ind w:left="0"/>
              <w:jc w:val="center"/>
              <w:rPr>
                <w:rFonts w:ascii="Times New Roman" w:hAnsi="Times New Roman"/>
                <w:sz w:val="24"/>
                <w:szCs w:val="24"/>
              </w:rPr>
            </w:pPr>
            <w:r>
              <w:rPr>
                <w:rFonts w:ascii="Times New Roman" w:hAnsi="Times New Roman"/>
                <w:sz w:val="24"/>
                <w:szCs w:val="24"/>
              </w:rPr>
              <w:t>(vardas ir pavardė)</w:t>
            </w:r>
          </w:p>
        </w:tc>
      </w:tr>
    </w:tbl>
    <w:p w14:paraId="5E5CF3A1" w14:textId="77777777" w:rsidR="00B43576" w:rsidRPr="00F4144D" w:rsidRDefault="00B43576" w:rsidP="00DE646A">
      <w:pPr>
        <w:spacing w:after="0"/>
        <w:rPr>
          <w:rFonts w:ascii="Times New Roman" w:hAnsi="Times New Roman"/>
          <w:sz w:val="24"/>
          <w:szCs w:val="24"/>
        </w:rPr>
      </w:pPr>
    </w:p>
    <w:sectPr w:rsidR="00B43576" w:rsidRPr="00F4144D" w:rsidSect="00860795">
      <w:footerReference w:type="default" r:id="rId7"/>
      <w:pgSz w:w="12240" w:h="15840"/>
      <w:pgMar w:top="454"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32B38" w14:textId="77777777" w:rsidR="00E512D6" w:rsidRDefault="00E512D6" w:rsidP="00EF4588">
      <w:pPr>
        <w:spacing w:after="0" w:line="240" w:lineRule="auto"/>
      </w:pPr>
      <w:r>
        <w:separator/>
      </w:r>
    </w:p>
  </w:endnote>
  <w:endnote w:type="continuationSeparator" w:id="0">
    <w:p w14:paraId="115E41AF" w14:textId="77777777" w:rsidR="00E512D6" w:rsidRDefault="00E512D6" w:rsidP="00EF4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21EA5" w14:textId="77777777" w:rsidR="00EF4588" w:rsidRDefault="00EF4588">
    <w:pPr>
      <w:pStyle w:val="Footer"/>
    </w:pPr>
    <w:r w:rsidRPr="00F52384">
      <w:rPr>
        <w:rFonts w:ascii="Times New Roman" w:hAnsi="Times New Roman"/>
        <w:b/>
        <w:i/>
      </w:rPr>
      <w:t>Prašymo teikėjo parašas:</w:t>
    </w:r>
    <w:r>
      <w:rPr>
        <w:rFonts w:ascii="Times New Roman" w:hAnsi="Times New Roman"/>
        <w:b/>
        <w:i/>
      </w:rPr>
      <w:t>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D970A" w14:textId="77777777" w:rsidR="00E512D6" w:rsidRDefault="00E512D6" w:rsidP="00EF4588">
      <w:pPr>
        <w:spacing w:after="0" w:line="240" w:lineRule="auto"/>
      </w:pPr>
      <w:r>
        <w:separator/>
      </w:r>
    </w:p>
  </w:footnote>
  <w:footnote w:type="continuationSeparator" w:id="0">
    <w:p w14:paraId="0EC9426C" w14:textId="77777777" w:rsidR="00E512D6" w:rsidRDefault="00E512D6" w:rsidP="00EF45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8350C"/>
    <w:multiLevelType w:val="hybridMultilevel"/>
    <w:tmpl w:val="902C4D80"/>
    <w:lvl w:ilvl="0" w:tplc="8910996E">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1" w15:restartNumberingAfterBreak="0">
    <w:nsid w:val="3CA95360"/>
    <w:multiLevelType w:val="multilevel"/>
    <w:tmpl w:val="8A9284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03A7B9F"/>
    <w:multiLevelType w:val="multilevel"/>
    <w:tmpl w:val="0EE240F4"/>
    <w:lvl w:ilvl="0">
      <w:start w:val="1"/>
      <w:numFmt w:val="decimal"/>
      <w:lvlText w:val="%1."/>
      <w:lvlJc w:val="left"/>
      <w:pPr>
        <w:ind w:left="360" w:hanging="360"/>
      </w:pPr>
      <w:rPr>
        <w:b w:val="0"/>
        <w:i/>
      </w:rPr>
    </w:lvl>
    <w:lvl w:ilvl="1">
      <w:start w:val="1"/>
      <w:numFmt w:val="decimal"/>
      <w:isLgl/>
      <w:lvlText w:val="%1.%2."/>
      <w:lvlJc w:val="left"/>
      <w:pPr>
        <w:ind w:left="360" w:hanging="360"/>
      </w:pPr>
      <w:rPr>
        <w:color w:val="auto"/>
      </w:rPr>
    </w:lvl>
    <w:lvl w:ilvl="2">
      <w:start w:val="1"/>
      <w:numFmt w:val="decimal"/>
      <w:isLgl/>
      <w:lvlText w:val="%1.%2.%3."/>
      <w:lvlJc w:val="left"/>
      <w:pPr>
        <w:ind w:left="1145" w:hanging="720"/>
      </w:pPr>
    </w:lvl>
    <w:lvl w:ilvl="3">
      <w:start w:val="1"/>
      <w:numFmt w:val="decimal"/>
      <w:isLgl/>
      <w:lvlText w:val="%1.%2.%3.%4."/>
      <w:lvlJc w:val="left"/>
      <w:pPr>
        <w:ind w:left="720" w:hanging="720"/>
      </w:pPr>
      <w:rPr>
        <w:i w:val="0"/>
      </w:r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624951A5"/>
    <w:multiLevelType w:val="multilevel"/>
    <w:tmpl w:val="816683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55439189">
    <w:abstractNumId w:val="3"/>
  </w:num>
  <w:num w:numId="2" w16cid:durableId="1822388263">
    <w:abstractNumId w:val="2"/>
  </w:num>
  <w:num w:numId="3" w16cid:durableId="262766549">
    <w:abstractNumId w:val="1"/>
  </w:num>
  <w:num w:numId="4" w16cid:durableId="620957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69599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88"/>
    <w:rsid w:val="000013AD"/>
    <w:rsid w:val="0000240C"/>
    <w:rsid w:val="00013A4D"/>
    <w:rsid w:val="0002060F"/>
    <w:rsid w:val="00021F47"/>
    <w:rsid w:val="0002300A"/>
    <w:rsid w:val="00025C3E"/>
    <w:rsid w:val="000401AD"/>
    <w:rsid w:val="000408A8"/>
    <w:rsid w:val="0004188F"/>
    <w:rsid w:val="0004485F"/>
    <w:rsid w:val="000576C2"/>
    <w:rsid w:val="00063403"/>
    <w:rsid w:val="000636D8"/>
    <w:rsid w:val="00064894"/>
    <w:rsid w:val="00067813"/>
    <w:rsid w:val="00072521"/>
    <w:rsid w:val="00074299"/>
    <w:rsid w:val="000802C5"/>
    <w:rsid w:val="00081029"/>
    <w:rsid w:val="000821BA"/>
    <w:rsid w:val="00087125"/>
    <w:rsid w:val="000901C9"/>
    <w:rsid w:val="00095692"/>
    <w:rsid w:val="000A59D8"/>
    <w:rsid w:val="000B4C8B"/>
    <w:rsid w:val="000B5706"/>
    <w:rsid w:val="000B74F2"/>
    <w:rsid w:val="000C1191"/>
    <w:rsid w:val="000C6D0B"/>
    <w:rsid w:val="000D1B8A"/>
    <w:rsid w:val="000F0294"/>
    <w:rsid w:val="000F3FAA"/>
    <w:rsid w:val="000F434D"/>
    <w:rsid w:val="000F5859"/>
    <w:rsid w:val="000F6DD1"/>
    <w:rsid w:val="00113346"/>
    <w:rsid w:val="001239B8"/>
    <w:rsid w:val="00134568"/>
    <w:rsid w:val="00135DDB"/>
    <w:rsid w:val="00140642"/>
    <w:rsid w:val="00147ED2"/>
    <w:rsid w:val="001519A9"/>
    <w:rsid w:val="00152D4E"/>
    <w:rsid w:val="00156869"/>
    <w:rsid w:val="00156F82"/>
    <w:rsid w:val="00157C35"/>
    <w:rsid w:val="001602DD"/>
    <w:rsid w:val="00166A6C"/>
    <w:rsid w:val="001726CF"/>
    <w:rsid w:val="00181C53"/>
    <w:rsid w:val="00184114"/>
    <w:rsid w:val="00192515"/>
    <w:rsid w:val="001936D5"/>
    <w:rsid w:val="001954C9"/>
    <w:rsid w:val="00196B98"/>
    <w:rsid w:val="001A0A0C"/>
    <w:rsid w:val="001A0E0D"/>
    <w:rsid w:val="001A2BC9"/>
    <w:rsid w:val="001A7050"/>
    <w:rsid w:val="001A75C8"/>
    <w:rsid w:val="001B5F0E"/>
    <w:rsid w:val="001B73CD"/>
    <w:rsid w:val="001C43A5"/>
    <w:rsid w:val="001C50CD"/>
    <w:rsid w:val="001C5364"/>
    <w:rsid w:val="001C7BAC"/>
    <w:rsid w:val="001D5327"/>
    <w:rsid w:val="001E36BE"/>
    <w:rsid w:val="001E3BC8"/>
    <w:rsid w:val="001E7357"/>
    <w:rsid w:val="001E7467"/>
    <w:rsid w:val="001F31DF"/>
    <w:rsid w:val="001F37BD"/>
    <w:rsid w:val="00202026"/>
    <w:rsid w:val="0020225B"/>
    <w:rsid w:val="002022CB"/>
    <w:rsid w:val="002121AC"/>
    <w:rsid w:val="00212AC3"/>
    <w:rsid w:val="002137DC"/>
    <w:rsid w:val="0021426C"/>
    <w:rsid w:val="002142C9"/>
    <w:rsid w:val="002146AF"/>
    <w:rsid w:val="00215291"/>
    <w:rsid w:val="00216E1A"/>
    <w:rsid w:val="00225683"/>
    <w:rsid w:val="0022574D"/>
    <w:rsid w:val="00225806"/>
    <w:rsid w:val="0022660F"/>
    <w:rsid w:val="00226FB7"/>
    <w:rsid w:val="00232947"/>
    <w:rsid w:val="00236CF4"/>
    <w:rsid w:val="00247FA1"/>
    <w:rsid w:val="00253ECF"/>
    <w:rsid w:val="002552CD"/>
    <w:rsid w:val="00260CC3"/>
    <w:rsid w:val="0026138B"/>
    <w:rsid w:val="002664DA"/>
    <w:rsid w:val="002703DD"/>
    <w:rsid w:val="0028495E"/>
    <w:rsid w:val="0028759E"/>
    <w:rsid w:val="0029353F"/>
    <w:rsid w:val="00294771"/>
    <w:rsid w:val="002A1693"/>
    <w:rsid w:val="002A2AB2"/>
    <w:rsid w:val="002B5A1E"/>
    <w:rsid w:val="002B5C85"/>
    <w:rsid w:val="002C42D8"/>
    <w:rsid w:val="002C5E0C"/>
    <w:rsid w:val="002D4B24"/>
    <w:rsid w:val="002E00CB"/>
    <w:rsid w:val="002F79BB"/>
    <w:rsid w:val="00300C11"/>
    <w:rsid w:val="00301151"/>
    <w:rsid w:val="00302BA2"/>
    <w:rsid w:val="003037BC"/>
    <w:rsid w:val="00310DE1"/>
    <w:rsid w:val="003131D3"/>
    <w:rsid w:val="003135C1"/>
    <w:rsid w:val="00317345"/>
    <w:rsid w:val="00317AB9"/>
    <w:rsid w:val="00326716"/>
    <w:rsid w:val="00326E9D"/>
    <w:rsid w:val="00334ABB"/>
    <w:rsid w:val="003438EC"/>
    <w:rsid w:val="00346A3C"/>
    <w:rsid w:val="0035102E"/>
    <w:rsid w:val="003549AC"/>
    <w:rsid w:val="00355E4E"/>
    <w:rsid w:val="00360B5B"/>
    <w:rsid w:val="003641AD"/>
    <w:rsid w:val="00365407"/>
    <w:rsid w:val="00367A50"/>
    <w:rsid w:val="003719C5"/>
    <w:rsid w:val="00373B5C"/>
    <w:rsid w:val="003759C5"/>
    <w:rsid w:val="00385316"/>
    <w:rsid w:val="00390474"/>
    <w:rsid w:val="00394981"/>
    <w:rsid w:val="003A00D4"/>
    <w:rsid w:val="003A7968"/>
    <w:rsid w:val="003B54B1"/>
    <w:rsid w:val="003B7892"/>
    <w:rsid w:val="003C03CD"/>
    <w:rsid w:val="003C38FB"/>
    <w:rsid w:val="003C483E"/>
    <w:rsid w:val="003C6AD2"/>
    <w:rsid w:val="003D04DB"/>
    <w:rsid w:val="003D2082"/>
    <w:rsid w:val="003D37A1"/>
    <w:rsid w:val="003E4242"/>
    <w:rsid w:val="003F65CC"/>
    <w:rsid w:val="00401D6C"/>
    <w:rsid w:val="00407579"/>
    <w:rsid w:val="00407AF0"/>
    <w:rsid w:val="004113B6"/>
    <w:rsid w:val="00412E20"/>
    <w:rsid w:val="004134AE"/>
    <w:rsid w:val="00417C04"/>
    <w:rsid w:val="00420DBC"/>
    <w:rsid w:val="00424895"/>
    <w:rsid w:val="00427B03"/>
    <w:rsid w:val="004317E8"/>
    <w:rsid w:val="00434962"/>
    <w:rsid w:val="00442075"/>
    <w:rsid w:val="00447570"/>
    <w:rsid w:val="00447B14"/>
    <w:rsid w:val="0045039C"/>
    <w:rsid w:val="00450CFB"/>
    <w:rsid w:val="00452161"/>
    <w:rsid w:val="00463349"/>
    <w:rsid w:val="00475A2E"/>
    <w:rsid w:val="004801A1"/>
    <w:rsid w:val="0048133E"/>
    <w:rsid w:val="00495B2E"/>
    <w:rsid w:val="004978CF"/>
    <w:rsid w:val="004A0748"/>
    <w:rsid w:val="004A080F"/>
    <w:rsid w:val="004A3313"/>
    <w:rsid w:val="004A406A"/>
    <w:rsid w:val="004A6BC4"/>
    <w:rsid w:val="004B06C7"/>
    <w:rsid w:val="004B0882"/>
    <w:rsid w:val="004B0CEC"/>
    <w:rsid w:val="004B6DCF"/>
    <w:rsid w:val="004C2FA4"/>
    <w:rsid w:val="004C4CBE"/>
    <w:rsid w:val="004D30E3"/>
    <w:rsid w:val="004D7006"/>
    <w:rsid w:val="004F104C"/>
    <w:rsid w:val="004F2E2B"/>
    <w:rsid w:val="00500020"/>
    <w:rsid w:val="00500093"/>
    <w:rsid w:val="0050117E"/>
    <w:rsid w:val="00501B6F"/>
    <w:rsid w:val="00510674"/>
    <w:rsid w:val="00510BA8"/>
    <w:rsid w:val="0051796B"/>
    <w:rsid w:val="00522DFB"/>
    <w:rsid w:val="00527FFA"/>
    <w:rsid w:val="00532E7A"/>
    <w:rsid w:val="005358B8"/>
    <w:rsid w:val="0054135D"/>
    <w:rsid w:val="00544B5E"/>
    <w:rsid w:val="0054728F"/>
    <w:rsid w:val="005474D4"/>
    <w:rsid w:val="0055159E"/>
    <w:rsid w:val="0055414C"/>
    <w:rsid w:val="005554B0"/>
    <w:rsid w:val="005565BE"/>
    <w:rsid w:val="00563678"/>
    <w:rsid w:val="00571E96"/>
    <w:rsid w:val="0057216D"/>
    <w:rsid w:val="00573E49"/>
    <w:rsid w:val="0057651B"/>
    <w:rsid w:val="005808F3"/>
    <w:rsid w:val="005834B4"/>
    <w:rsid w:val="00586D63"/>
    <w:rsid w:val="00591315"/>
    <w:rsid w:val="0059225F"/>
    <w:rsid w:val="00596AC7"/>
    <w:rsid w:val="005A4E2D"/>
    <w:rsid w:val="005A50CC"/>
    <w:rsid w:val="005B30E6"/>
    <w:rsid w:val="005B41DD"/>
    <w:rsid w:val="005B4B88"/>
    <w:rsid w:val="005B522C"/>
    <w:rsid w:val="005B6598"/>
    <w:rsid w:val="005B6D76"/>
    <w:rsid w:val="005B77E0"/>
    <w:rsid w:val="005C338C"/>
    <w:rsid w:val="005C420E"/>
    <w:rsid w:val="005D3EEC"/>
    <w:rsid w:val="005E6B39"/>
    <w:rsid w:val="005F3978"/>
    <w:rsid w:val="00601D3D"/>
    <w:rsid w:val="00601F6D"/>
    <w:rsid w:val="00604920"/>
    <w:rsid w:val="00605CA3"/>
    <w:rsid w:val="006101FA"/>
    <w:rsid w:val="00616C43"/>
    <w:rsid w:val="00616D63"/>
    <w:rsid w:val="0062040A"/>
    <w:rsid w:val="00622B6C"/>
    <w:rsid w:val="006242A1"/>
    <w:rsid w:val="006258C1"/>
    <w:rsid w:val="006269E2"/>
    <w:rsid w:val="00626D98"/>
    <w:rsid w:val="00634398"/>
    <w:rsid w:val="006347D1"/>
    <w:rsid w:val="00635D27"/>
    <w:rsid w:val="0064175C"/>
    <w:rsid w:val="006610C9"/>
    <w:rsid w:val="00661B17"/>
    <w:rsid w:val="0066606A"/>
    <w:rsid w:val="00673AD7"/>
    <w:rsid w:val="00694CF9"/>
    <w:rsid w:val="00696EC2"/>
    <w:rsid w:val="00697407"/>
    <w:rsid w:val="006A1F07"/>
    <w:rsid w:val="006A350E"/>
    <w:rsid w:val="006A403E"/>
    <w:rsid w:val="006B2382"/>
    <w:rsid w:val="006B6049"/>
    <w:rsid w:val="006C6742"/>
    <w:rsid w:val="006C7355"/>
    <w:rsid w:val="006D17C6"/>
    <w:rsid w:val="006D599B"/>
    <w:rsid w:val="006E2A09"/>
    <w:rsid w:val="006E2A16"/>
    <w:rsid w:val="006E4579"/>
    <w:rsid w:val="006E5E1D"/>
    <w:rsid w:val="006E6105"/>
    <w:rsid w:val="006F1D5F"/>
    <w:rsid w:val="006F4BE9"/>
    <w:rsid w:val="006F7499"/>
    <w:rsid w:val="00707953"/>
    <w:rsid w:val="00710396"/>
    <w:rsid w:val="007105F7"/>
    <w:rsid w:val="00713CFD"/>
    <w:rsid w:val="00720A22"/>
    <w:rsid w:val="007214D4"/>
    <w:rsid w:val="00722595"/>
    <w:rsid w:val="007233D2"/>
    <w:rsid w:val="00724FB5"/>
    <w:rsid w:val="00725218"/>
    <w:rsid w:val="00725E1D"/>
    <w:rsid w:val="00737435"/>
    <w:rsid w:val="0073797C"/>
    <w:rsid w:val="00740BA9"/>
    <w:rsid w:val="007414C1"/>
    <w:rsid w:val="00744FE9"/>
    <w:rsid w:val="00745F7C"/>
    <w:rsid w:val="00750D15"/>
    <w:rsid w:val="007532B7"/>
    <w:rsid w:val="00762343"/>
    <w:rsid w:val="00763355"/>
    <w:rsid w:val="00771086"/>
    <w:rsid w:val="00774A7E"/>
    <w:rsid w:val="00774F07"/>
    <w:rsid w:val="00775B2C"/>
    <w:rsid w:val="00794319"/>
    <w:rsid w:val="007A34D7"/>
    <w:rsid w:val="007A3FE9"/>
    <w:rsid w:val="007C2058"/>
    <w:rsid w:val="007C215B"/>
    <w:rsid w:val="007C243E"/>
    <w:rsid w:val="007C2487"/>
    <w:rsid w:val="007C5893"/>
    <w:rsid w:val="007D21A3"/>
    <w:rsid w:val="007E0DF2"/>
    <w:rsid w:val="007E153A"/>
    <w:rsid w:val="007E2CE9"/>
    <w:rsid w:val="007E437E"/>
    <w:rsid w:val="007F2338"/>
    <w:rsid w:val="007F5810"/>
    <w:rsid w:val="007F6414"/>
    <w:rsid w:val="007F7AA6"/>
    <w:rsid w:val="00811244"/>
    <w:rsid w:val="00811AA1"/>
    <w:rsid w:val="00816233"/>
    <w:rsid w:val="00820A2E"/>
    <w:rsid w:val="008211F5"/>
    <w:rsid w:val="008260B7"/>
    <w:rsid w:val="008329D0"/>
    <w:rsid w:val="00836DDE"/>
    <w:rsid w:val="00846B47"/>
    <w:rsid w:val="00860795"/>
    <w:rsid w:val="008623C7"/>
    <w:rsid w:val="00862DAB"/>
    <w:rsid w:val="008638DF"/>
    <w:rsid w:val="008646BC"/>
    <w:rsid w:val="00865133"/>
    <w:rsid w:val="00883CE2"/>
    <w:rsid w:val="0088599B"/>
    <w:rsid w:val="008A21D2"/>
    <w:rsid w:val="008A34A5"/>
    <w:rsid w:val="008B07AB"/>
    <w:rsid w:val="008B37CE"/>
    <w:rsid w:val="008C603C"/>
    <w:rsid w:val="008D1A9C"/>
    <w:rsid w:val="008D73CA"/>
    <w:rsid w:val="008E0367"/>
    <w:rsid w:val="008E23BE"/>
    <w:rsid w:val="008F0280"/>
    <w:rsid w:val="008F7B8C"/>
    <w:rsid w:val="009017A3"/>
    <w:rsid w:val="0092203C"/>
    <w:rsid w:val="00933571"/>
    <w:rsid w:val="00934304"/>
    <w:rsid w:val="009369C0"/>
    <w:rsid w:val="009400FF"/>
    <w:rsid w:val="00940319"/>
    <w:rsid w:val="009406D1"/>
    <w:rsid w:val="00950BE8"/>
    <w:rsid w:val="0095354C"/>
    <w:rsid w:val="009570EB"/>
    <w:rsid w:val="00964FC9"/>
    <w:rsid w:val="00980274"/>
    <w:rsid w:val="00981348"/>
    <w:rsid w:val="009846B6"/>
    <w:rsid w:val="009A1CDB"/>
    <w:rsid w:val="009A4BB4"/>
    <w:rsid w:val="009B7C95"/>
    <w:rsid w:val="009B7E89"/>
    <w:rsid w:val="009C4551"/>
    <w:rsid w:val="009C4912"/>
    <w:rsid w:val="009D0177"/>
    <w:rsid w:val="009E4053"/>
    <w:rsid w:val="009E58A9"/>
    <w:rsid w:val="009E692A"/>
    <w:rsid w:val="009F0B67"/>
    <w:rsid w:val="009F27B2"/>
    <w:rsid w:val="009F2EF7"/>
    <w:rsid w:val="00A0582E"/>
    <w:rsid w:val="00A101C8"/>
    <w:rsid w:val="00A11E9F"/>
    <w:rsid w:val="00A125B9"/>
    <w:rsid w:val="00A1525E"/>
    <w:rsid w:val="00A20D58"/>
    <w:rsid w:val="00A27153"/>
    <w:rsid w:val="00A33FE0"/>
    <w:rsid w:val="00A3410E"/>
    <w:rsid w:val="00A36849"/>
    <w:rsid w:val="00A401F1"/>
    <w:rsid w:val="00A4263A"/>
    <w:rsid w:val="00A428A3"/>
    <w:rsid w:val="00A449EC"/>
    <w:rsid w:val="00A503DF"/>
    <w:rsid w:val="00A50699"/>
    <w:rsid w:val="00A50D74"/>
    <w:rsid w:val="00A52A06"/>
    <w:rsid w:val="00A55EED"/>
    <w:rsid w:val="00A6591F"/>
    <w:rsid w:val="00A65ABE"/>
    <w:rsid w:val="00A7145D"/>
    <w:rsid w:val="00A7452B"/>
    <w:rsid w:val="00A9003A"/>
    <w:rsid w:val="00A94DFA"/>
    <w:rsid w:val="00AA07AF"/>
    <w:rsid w:val="00AA4ABE"/>
    <w:rsid w:val="00AA4D6D"/>
    <w:rsid w:val="00AB0E6A"/>
    <w:rsid w:val="00AB1F23"/>
    <w:rsid w:val="00AB4C07"/>
    <w:rsid w:val="00AB7308"/>
    <w:rsid w:val="00AC287A"/>
    <w:rsid w:val="00AC47E0"/>
    <w:rsid w:val="00AD0262"/>
    <w:rsid w:val="00AD6D9C"/>
    <w:rsid w:val="00AE3982"/>
    <w:rsid w:val="00AE4E4A"/>
    <w:rsid w:val="00AE4FF6"/>
    <w:rsid w:val="00AE50F1"/>
    <w:rsid w:val="00AE58F6"/>
    <w:rsid w:val="00AE6599"/>
    <w:rsid w:val="00AE7316"/>
    <w:rsid w:val="00AF0D38"/>
    <w:rsid w:val="00AF31B3"/>
    <w:rsid w:val="00AF5F0E"/>
    <w:rsid w:val="00AF6A18"/>
    <w:rsid w:val="00B013F1"/>
    <w:rsid w:val="00B03AEF"/>
    <w:rsid w:val="00B04C12"/>
    <w:rsid w:val="00B1063F"/>
    <w:rsid w:val="00B2550E"/>
    <w:rsid w:val="00B3741C"/>
    <w:rsid w:val="00B42A8C"/>
    <w:rsid w:val="00B43576"/>
    <w:rsid w:val="00B44981"/>
    <w:rsid w:val="00B45343"/>
    <w:rsid w:val="00B46B1D"/>
    <w:rsid w:val="00B6186C"/>
    <w:rsid w:val="00B61ECA"/>
    <w:rsid w:val="00B632A3"/>
    <w:rsid w:val="00B63804"/>
    <w:rsid w:val="00B65ABA"/>
    <w:rsid w:val="00B72414"/>
    <w:rsid w:val="00B727F1"/>
    <w:rsid w:val="00B76CEA"/>
    <w:rsid w:val="00B80492"/>
    <w:rsid w:val="00B81E66"/>
    <w:rsid w:val="00B8211B"/>
    <w:rsid w:val="00B8369F"/>
    <w:rsid w:val="00B8381C"/>
    <w:rsid w:val="00B90ADC"/>
    <w:rsid w:val="00B92E21"/>
    <w:rsid w:val="00B961B3"/>
    <w:rsid w:val="00B97086"/>
    <w:rsid w:val="00B9734C"/>
    <w:rsid w:val="00BA2275"/>
    <w:rsid w:val="00BA62A0"/>
    <w:rsid w:val="00BA651F"/>
    <w:rsid w:val="00BA7C75"/>
    <w:rsid w:val="00BB395E"/>
    <w:rsid w:val="00BB4592"/>
    <w:rsid w:val="00BC121B"/>
    <w:rsid w:val="00BC4E7E"/>
    <w:rsid w:val="00BC6844"/>
    <w:rsid w:val="00BD0A0C"/>
    <w:rsid w:val="00BD2560"/>
    <w:rsid w:val="00BE4018"/>
    <w:rsid w:val="00BE7B74"/>
    <w:rsid w:val="00BE7F12"/>
    <w:rsid w:val="00BF21EF"/>
    <w:rsid w:val="00BF3BFD"/>
    <w:rsid w:val="00BF63FE"/>
    <w:rsid w:val="00C008E9"/>
    <w:rsid w:val="00C00CB5"/>
    <w:rsid w:val="00C041E2"/>
    <w:rsid w:val="00C04890"/>
    <w:rsid w:val="00C05BEA"/>
    <w:rsid w:val="00C100C5"/>
    <w:rsid w:val="00C10BB9"/>
    <w:rsid w:val="00C20EF8"/>
    <w:rsid w:val="00C24C52"/>
    <w:rsid w:val="00C30709"/>
    <w:rsid w:val="00C378C1"/>
    <w:rsid w:val="00C4025D"/>
    <w:rsid w:val="00C40454"/>
    <w:rsid w:val="00C42E22"/>
    <w:rsid w:val="00C43513"/>
    <w:rsid w:val="00C50572"/>
    <w:rsid w:val="00C52945"/>
    <w:rsid w:val="00C56751"/>
    <w:rsid w:val="00C63AFF"/>
    <w:rsid w:val="00C63FF5"/>
    <w:rsid w:val="00C67B93"/>
    <w:rsid w:val="00C70D05"/>
    <w:rsid w:val="00C70FCE"/>
    <w:rsid w:val="00C72ECB"/>
    <w:rsid w:val="00C76CD6"/>
    <w:rsid w:val="00C76DC6"/>
    <w:rsid w:val="00C832B5"/>
    <w:rsid w:val="00C843DF"/>
    <w:rsid w:val="00C87A82"/>
    <w:rsid w:val="00C91BAD"/>
    <w:rsid w:val="00C93055"/>
    <w:rsid w:val="00C934CF"/>
    <w:rsid w:val="00CA34C5"/>
    <w:rsid w:val="00CA5BD1"/>
    <w:rsid w:val="00CA755D"/>
    <w:rsid w:val="00CC33A1"/>
    <w:rsid w:val="00CC694E"/>
    <w:rsid w:val="00CD3566"/>
    <w:rsid w:val="00CE5D11"/>
    <w:rsid w:val="00CF4073"/>
    <w:rsid w:val="00CF4986"/>
    <w:rsid w:val="00D00D55"/>
    <w:rsid w:val="00D13BBF"/>
    <w:rsid w:val="00D14437"/>
    <w:rsid w:val="00D23FB7"/>
    <w:rsid w:val="00D32502"/>
    <w:rsid w:val="00D41023"/>
    <w:rsid w:val="00D44A25"/>
    <w:rsid w:val="00D57A8D"/>
    <w:rsid w:val="00D63773"/>
    <w:rsid w:val="00D67A44"/>
    <w:rsid w:val="00D73F7F"/>
    <w:rsid w:val="00D74D71"/>
    <w:rsid w:val="00D77AF2"/>
    <w:rsid w:val="00D8111A"/>
    <w:rsid w:val="00D81824"/>
    <w:rsid w:val="00D85265"/>
    <w:rsid w:val="00D85BE1"/>
    <w:rsid w:val="00D87780"/>
    <w:rsid w:val="00D918E7"/>
    <w:rsid w:val="00D92CE6"/>
    <w:rsid w:val="00D97BA6"/>
    <w:rsid w:val="00DA0E54"/>
    <w:rsid w:val="00DA173C"/>
    <w:rsid w:val="00DA5A8D"/>
    <w:rsid w:val="00DB1D12"/>
    <w:rsid w:val="00DB2BBD"/>
    <w:rsid w:val="00DB562D"/>
    <w:rsid w:val="00DC2E9E"/>
    <w:rsid w:val="00DC54CB"/>
    <w:rsid w:val="00DC5BB9"/>
    <w:rsid w:val="00DD76B0"/>
    <w:rsid w:val="00DE379D"/>
    <w:rsid w:val="00DE3D9E"/>
    <w:rsid w:val="00DE646A"/>
    <w:rsid w:val="00DE7465"/>
    <w:rsid w:val="00DE7F69"/>
    <w:rsid w:val="00DF30CC"/>
    <w:rsid w:val="00DF41A1"/>
    <w:rsid w:val="00DF67DE"/>
    <w:rsid w:val="00DF7520"/>
    <w:rsid w:val="00E075A8"/>
    <w:rsid w:val="00E11F2A"/>
    <w:rsid w:val="00E12702"/>
    <w:rsid w:val="00E21849"/>
    <w:rsid w:val="00E23EDB"/>
    <w:rsid w:val="00E2742F"/>
    <w:rsid w:val="00E319A4"/>
    <w:rsid w:val="00E3243C"/>
    <w:rsid w:val="00E353B3"/>
    <w:rsid w:val="00E36C53"/>
    <w:rsid w:val="00E37267"/>
    <w:rsid w:val="00E404B3"/>
    <w:rsid w:val="00E442BF"/>
    <w:rsid w:val="00E45D7B"/>
    <w:rsid w:val="00E46CD1"/>
    <w:rsid w:val="00E5097A"/>
    <w:rsid w:val="00E512D6"/>
    <w:rsid w:val="00E54B10"/>
    <w:rsid w:val="00E65EE8"/>
    <w:rsid w:val="00E674FA"/>
    <w:rsid w:val="00E70796"/>
    <w:rsid w:val="00E76D85"/>
    <w:rsid w:val="00E92848"/>
    <w:rsid w:val="00E94F21"/>
    <w:rsid w:val="00E95128"/>
    <w:rsid w:val="00EA42A1"/>
    <w:rsid w:val="00EA753F"/>
    <w:rsid w:val="00EB5CD0"/>
    <w:rsid w:val="00EB72CF"/>
    <w:rsid w:val="00EC1884"/>
    <w:rsid w:val="00EC4F00"/>
    <w:rsid w:val="00EC5F99"/>
    <w:rsid w:val="00EC6476"/>
    <w:rsid w:val="00ED0533"/>
    <w:rsid w:val="00ED15FC"/>
    <w:rsid w:val="00ED43B8"/>
    <w:rsid w:val="00ED500A"/>
    <w:rsid w:val="00ED5926"/>
    <w:rsid w:val="00ED5C40"/>
    <w:rsid w:val="00EE0A2E"/>
    <w:rsid w:val="00EE39F4"/>
    <w:rsid w:val="00EE6121"/>
    <w:rsid w:val="00EE6346"/>
    <w:rsid w:val="00EE713F"/>
    <w:rsid w:val="00EE79F1"/>
    <w:rsid w:val="00EF306E"/>
    <w:rsid w:val="00EF3933"/>
    <w:rsid w:val="00EF4588"/>
    <w:rsid w:val="00F01581"/>
    <w:rsid w:val="00F03CBA"/>
    <w:rsid w:val="00F12562"/>
    <w:rsid w:val="00F171B8"/>
    <w:rsid w:val="00F213F3"/>
    <w:rsid w:val="00F23AB7"/>
    <w:rsid w:val="00F23E56"/>
    <w:rsid w:val="00F36958"/>
    <w:rsid w:val="00F36A61"/>
    <w:rsid w:val="00F36EA0"/>
    <w:rsid w:val="00F404D4"/>
    <w:rsid w:val="00F4144D"/>
    <w:rsid w:val="00F60B5C"/>
    <w:rsid w:val="00F65459"/>
    <w:rsid w:val="00F71730"/>
    <w:rsid w:val="00F72D8D"/>
    <w:rsid w:val="00F75F39"/>
    <w:rsid w:val="00F82F16"/>
    <w:rsid w:val="00F85D9D"/>
    <w:rsid w:val="00F868C0"/>
    <w:rsid w:val="00F91E19"/>
    <w:rsid w:val="00F94C9C"/>
    <w:rsid w:val="00F9506F"/>
    <w:rsid w:val="00F95653"/>
    <w:rsid w:val="00F95CC3"/>
    <w:rsid w:val="00F967A4"/>
    <w:rsid w:val="00F96CA8"/>
    <w:rsid w:val="00F97244"/>
    <w:rsid w:val="00FA35FC"/>
    <w:rsid w:val="00FA7034"/>
    <w:rsid w:val="00FB0AD9"/>
    <w:rsid w:val="00FC0443"/>
    <w:rsid w:val="00FC67C9"/>
    <w:rsid w:val="00FD676F"/>
    <w:rsid w:val="00FD773E"/>
    <w:rsid w:val="00FE077F"/>
    <w:rsid w:val="00FE3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B51E9"/>
  <w15:docId w15:val="{6577C848-56D6-414F-BB05-F2ED702A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n-US" w:eastAsia="en-US" w:bidi="ar-SA"/>
      </w:rPr>
    </w:rPrDefault>
    <w:pPrDefault>
      <w:pPr>
        <w:ind w:firstLine="567"/>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588"/>
    <w:pPr>
      <w:spacing w:after="200" w:line="276" w:lineRule="auto"/>
      <w:ind w:firstLine="0"/>
    </w:pPr>
    <w:rPr>
      <w:rFonts w:ascii="Calibri" w:eastAsia="Times New Roman" w:hAnsi="Calibri"/>
      <w:lang w:val="lt-LT" w:eastAsia="lt-LT"/>
    </w:rPr>
  </w:style>
  <w:style w:type="paragraph" w:styleId="Heading1">
    <w:name w:val="heading 1"/>
    <w:basedOn w:val="Normal"/>
    <w:link w:val="Heading1Char"/>
    <w:uiPriority w:val="1"/>
    <w:qFormat/>
    <w:rsid w:val="0088599B"/>
    <w:pPr>
      <w:widowControl w:val="0"/>
      <w:spacing w:before="112"/>
      <w:ind w:left="1906" w:right="2340"/>
      <w:outlineLvl w:val="0"/>
    </w:pPr>
    <w:rPr>
      <w:rFonts w:ascii="Arial" w:eastAsia="Arial" w:hAnsi="Arial" w:cs="Arial"/>
      <w:b/>
      <w:bCs/>
      <w:sz w:val="103"/>
      <w:szCs w:val="103"/>
      <w:lang w:val="en-US"/>
    </w:rPr>
  </w:style>
  <w:style w:type="paragraph" w:styleId="Heading2">
    <w:name w:val="heading 2"/>
    <w:basedOn w:val="Normal"/>
    <w:next w:val="Normal"/>
    <w:link w:val="Heading2Char"/>
    <w:uiPriority w:val="9"/>
    <w:unhideWhenUsed/>
    <w:qFormat/>
    <w:rsid w:val="0088599B"/>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8599B"/>
    <w:rPr>
      <w:rFonts w:ascii="Arial" w:eastAsia="Arial" w:hAnsi="Arial" w:cs="Arial"/>
      <w:b/>
      <w:bCs/>
      <w:sz w:val="103"/>
      <w:szCs w:val="103"/>
    </w:rPr>
  </w:style>
  <w:style w:type="character" w:customStyle="1" w:styleId="Heading2Char">
    <w:name w:val="Heading 2 Char"/>
    <w:basedOn w:val="DefaultParagraphFont"/>
    <w:link w:val="Heading2"/>
    <w:uiPriority w:val="9"/>
    <w:rsid w:val="0088599B"/>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qFormat/>
    <w:rsid w:val="0088599B"/>
    <w:pPr>
      <w:widowControl w:val="0"/>
    </w:pPr>
    <w:rPr>
      <w:rFonts w:eastAsia="Calibri" w:cs="Calibri"/>
      <w:sz w:val="24"/>
      <w:szCs w:val="24"/>
      <w:lang w:val="en-US"/>
    </w:rPr>
  </w:style>
  <w:style w:type="character" w:customStyle="1" w:styleId="BodyTextChar">
    <w:name w:val="Body Text Char"/>
    <w:basedOn w:val="DefaultParagraphFont"/>
    <w:link w:val="BodyText"/>
    <w:uiPriority w:val="1"/>
    <w:rsid w:val="0088599B"/>
    <w:rPr>
      <w:rFonts w:ascii="Calibri" w:eastAsia="Calibri" w:hAnsi="Calibri" w:cs="Calibri"/>
      <w:sz w:val="24"/>
      <w:szCs w:val="24"/>
    </w:rPr>
  </w:style>
  <w:style w:type="character" w:styleId="Strong">
    <w:name w:val="Strong"/>
    <w:basedOn w:val="DefaultParagraphFont"/>
    <w:uiPriority w:val="22"/>
    <w:qFormat/>
    <w:rsid w:val="0088599B"/>
    <w:rPr>
      <w:b/>
      <w:bCs/>
    </w:rPr>
  </w:style>
  <w:style w:type="paragraph" w:styleId="NoSpacing">
    <w:name w:val="No Spacing"/>
    <w:uiPriority w:val="1"/>
    <w:qFormat/>
    <w:rsid w:val="0088599B"/>
    <w:rPr>
      <w:lang w:val="lt-LT"/>
    </w:rPr>
  </w:style>
  <w:style w:type="paragraph" w:styleId="ListParagraph">
    <w:name w:val="List Paragraph"/>
    <w:basedOn w:val="Normal"/>
    <w:uiPriority w:val="34"/>
    <w:qFormat/>
    <w:rsid w:val="0088599B"/>
    <w:pPr>
      <w:ind w:left="720"/>
      <w:contextualSpacing/>
    </w:pPr>
  </w:style>
  <w:style w:type="table" w:styleId="TableGrid">
    <w:name w:val="Table Grid"/>
    <w:basedOn w:val="TableNormal"/>
    <w:uiPriority w:val="59"/>
    <w:rsid w:val="00EF4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4588"/>
    <w:pPr>
      <w:tabs>
        <w:tab w:val="center" w:pos="4986"/>
        <w:tab w:val="right" w:pos="9972"/>
      </w:tabs>
      <w:spacing w:after="0" w:line="240" w:lineRule="auto"/>
    </w:pPr>
  </w:style>
  <w:style w:type="character" w:customStyle="1" w:styleId="HeaderChar">
    <w:name w:val="Header Char"/>
    <w:basedOn w:val="DefaultParagraphFont"/>
    <w:link w:val="Header"/>
    <w:uiPriority w:val="99"/>
    <w:rsid w:val="00EF4588"/>
    <w:rPr>
      <w:rFonts w:ascii="Calibri" w:eastAsia="Times New Roman" w:hAnsi="Calibri"/>
      <w:lang w:val="lt-LT" w:eastAsia="lt-LT"/>
    </w:rPr>
  </w:style>
  <w:style w:type="paragraph" w:styleId="Footer">
    <w:name w:val="footer"/>
    <w:basedOn w:val="Normal"/>
    <w:link w:val="FooterChar"/>
    <w:uiPriority w:val="99"/>
    <w:unhideWhenUsed/>
    <w:rsid w:val="00EF4588"/>
    <w:pPr>
      <w:tabs>
        <w:tab w:val="center" w:pos="4986"/>
        <w:tab w:val="right" w:pos="9972"/>
      </w:tabs>
      <w:spacing w:after="0" w:line="240" w:lineRule="auto"/>
    </w:pPr>
  </w:style>
  <w:style w:type="character" w:customStyle="1" w:styleId="FooterChar">
    <w:name w:val="Footer Char"/>
    <w:basedOn w:val="DefaultParagraphFont"/>
    <w:link w:val="Footer"/>
    <w:uiPriority w:val="99"/>
    <w:rsid w:val="00EF4588"/>
    <w:rPr>
      <w:rFonts w:ascii="Calibri" w:eastAsia="Times New Roman" w:hAnsi="Calibri"/>
      <w:lang w:val="lt-LT" w:eastAsia="lt-LT"/>
    </w:rPr>
  </w:style>
  <w:style w:type="paragraph" w:styleId="BalloonText">
    <w:name w:val="Balloon Text"/>
    <w:basedOn w:val="Normal"/>
    <w:link w:val="BalloonTextChar"/>
    <w:uiPriority w:val="99"/>
    <w:semiHidden/>
    <w:unhideWhenUsed/>
    <w:rsid w:val="005E6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B39"/>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CF4986"/>
    <w:rPr>
      <w:sz w:val="16"/>
      <w:szCs w:val="16"/>
    </w:rPr>
  </w:style>
  <w:style w:type="paragraph" w:styleId="CommentText">
    <w:name w:val="annotation text"/>
    <w:basedOn w:val="Normal"/>
    <w:link w:val="CommentTextChar"/>
    <w:uiPriority w:val="99"/>
    <w:semiHidden/>
    <w:unhideWhenUsed/>
    <w:rsid w:val="00CF4986"/>
    <w:pPr>
      <w:spacing w:line="240" w:lineRule="auto"/>
    </w:pPr>
    <w:rPr>
      <w:sz w:val="20"/>
      <w:szCs w:val="20"/>
    </w:rPr>
  </w:style>
  <w:style w:type="character" w:customStyle="1" w:styleId="CommentTextChar">
    <w:name w:val="Comment Text Char"/>
    <w:basedOn w:val="DefaultParagraphFont"/>
    <w:link w:val="CommentText"/>
    <w:uiPriority w:val="99"/>
    <w:semiHidden/>
    <w:rsid w:val="00CF4986"/>
    <w:rPr>
      <w:rFonts w:ascii="Calibri" w:eastAsia="Times New Roman" w:hAnsi="Calibri"/>
      <w:sz w:val="20"/>
      <w:szCs w:val="20"/>
      <w:lang w:val="lt-LT" w:eastAsia="lt-LT"/>
    </w:rPr>
  </w:style>
  <w:style w:type="paragraph" w:styleId="CommentSubject">
    <w:name w:val="annotation subject"/>
    <w:basedOn w:val="CommentText"/>
    <w:next w:val="CommentText"/>
    <w:link w:val="CommentSubjectChar"/>
    <w:uiPriority w:val="99"/>
    <w:semiHidden/>
    <w:unhideWhenUsed/>
    <w:rsid w:val="00CF4986"/>
    <w:rPr>
      <w:b/>
      <w:bCs/>
    </w:rPr>
  </w:style>
  <w:style w:type="character" w:customStyle="1" w:styleId="CommentSubjectChar">
    <w:name w:val="Comment Subject Char"/>
    <w:basedOn w:val="CommentTextChar"/>
    <w:link w:val="CommentSubject"/>
    <w:uiPriority w:val="99"/>
    <w:semiHidden/>
    <w:rsid w:val="00CF4986"/>
    <w:rPr>
      <w:rFonts w:ascii="Calibri" w:eastAsia="Times New Roman" w:hAnsi="Calibri"/>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30200">
      <w:bodyDiv w:val="1"/>
      <w:marLeft w:val="0"/>
      <w:marRight w:val="0"/>
      <w:marTop w:val="0"/>
      <w:marBottom w:val="0"/>
      <w:divBdr>
        <w:top w:val="none" w:sz="0" w:space="0" w:color="auto"/>
        <w:left w:val="none" w:sz="0" w:space="0" w:color="auto"/>
        <w:bottom w:val="none" w:sz="0" w:space="0" w:color="auto"/>
        <w:right w:val="none" w:sz="0" w:space="0" w:color="auto"/>
      </w:divBdr>
    </w:div>
    <w:div w:id="486475495">
      <w:bodyDiv w:val="1"/>
      <w:marLeft w:val="0"/>
      <w:marRight w:val="0"/>
      <w:marTop w:val="0"/>
      <w:marBottom w:val="0"/>
      <w:divBdr>
        <w:top w:val="none" w:sz="0" w:space="0" w:color="auto"/>
        <w:left w:val="none" w:sz="0" w:space="0" w:color="auto"/>
        <w:bottom w:val="none" w:sz="0" w:space="0" w:color="auto"/>
        <w:right w:val="none" w:sz="0" w:space="0" w:color="auto"/>
      </w:divBdr>
    </w:div>
    <w:div w:id="546375620">
      <w:bodyDiv w:val="1"/>
      <w:marLeft w:val="0"/>
      <w:marRight w:val="0"/>
      <w:marTop w:val="0"/>
      <w:marBottom w:val="0"/>
      <w:divBdr>
        <w:top w:val="none" w:sz="0" w:space="0" w:color="auto"/>
        <w:left w:val="none" w:sz="0" w:space="0" w:color="auto"/>
        <w:bottom w:val="none" w:sz="0" w:space="0" w:color="auto"/>
        <w:right w:val="none" w:sz="0" w:space="0" w:color="auto"/>
      </w:divBdr>
    </w:div>
    <w:div w:id="695816719">
      <w:bodyDiv w:val="1"/>
      <w:marLeft w:val="0"/>
      <w:marRight w:val="0"/>
      <w:marTop w:val="0"/>
      <w:marBottom w:val="0"/>
      <w:divBdr>
        <w:top w:val="none" w:sz="0" w:space="0" w:color="auto"/>
        <w:left w:val="none" w:sz="0" w:space="0" w:color="auto"/>
        <w:bottom w:val="none" w:sz="0" w:space="0" w:color="auto"/>
        <w:right w:val="none" w:sz="0" w:space="0" w:color="auto"/>
      </w:divBdr>
    </w:div>
    <w:div w:id="197016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4437</Words>
  <Characters>2530</Characters>
  <Application>Microsoft Office Word</Application>
  <DocSecurity>0</DocSecurity>
  <Lines>21</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 Smaidžiūnas</dc:creator>
  <cp:lastModifiedBy>Aušra Bartkevičienė</cp:lastModifiedBy>
  <cp:revision>2</cp:revision>
  <cp:lastPrinted>2021-04-19T10:38:00Z</cp:lastPrinted>
  <dcterms:created xsi:type="dcterms:W3CDTF">2026-10-26T07:48:00Z</dcterms:created>
  <dcterms:modified xsi:type="dcterms:W3CDTF">2026-10-26T07:48:00Z</dcterms:modified>
</cp:coreProperties>
</file>